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A594F" w14:textId="77777777" w:rsidR="003D0BC7" w:rsidRPr="00D25F31" w:rsidRDefault="003D0BC7" w:rsidP="003D0BC7">
      <w:pPr>
        <w:pStyle w:val="NoSpacing1"/>
        <w:rPr>
          <w:rFonts w:ascii="Times New Roman" w:hAnsi="Times New Roman"/>
          <w:b/>
          <w:i/>
        </w:rPr>
      </w:pPr>
      <w:r w:rsidRPr="00D25F31">
        <w:rPr>
          <w:rFonts w:ascii="Times New Roman" w:hAnsi="Times New Roman"/>
          <w:b/>
          <w:bCs/>
        </w:rPr>
        <w:t>Ms. Shashi Rai</w:t>
      </w:r>
      <w:r w:rsidRPr="00D25F31">
        <w:rPr>
          <w:b/>
          <w:bCs/>
        </w:rPr>
        <w:t xml:space="preserve">                                       </w:t>
      </w:r>
      <w:r w:rsidRPr="00D25F31">
        <w:rPr>
          <w:rFonts w:ascii="Times New Roman" w:hAnsi="Times New Roman"/>
          <w:b/>
          <w:bCs/>
        </w:rPr>
        <w:t>S</w:t>
      </w:r>
      <w:r w:rsidRPr="00D25F31">
        <w:rPr>
          <w:rFonts w:ascii="Times New Roman" w:hAnsi="Times New Roman"/>
          <w:b/>
          <w:i/>
        </w:rPr>
        <w:t>oldan International Studies High School</w:t>
      </w:r>
    </w:p>
    <w:p w14:paraId="4D00EA6A" w14:textId="6131F3DF" w:rsidR="003D0BC7" w:rsidRPr="00893832" w:rsidRDefault="00BD29F4" w:rsidP="003D0BC7">
      <w:pPr>
        <w:pStyle w:val="Title"/>
        <w:jc w:val="left"/>
        <w:rPr>
          <w:b w:val="0"/>
          <w:bCs w:val="0"/>
          <w:sz w:val="20"/>
          <w:szCs w:val="20"/>
        </w:rPr>
      </w:pPr>
      <w:r w:rsidRPr="00893832">
        <w:rPr>
          <w:b w:val="0"/>
          <w:bCs w:val="0"/>
          <w:sz w:val="20"/>
          <w:szCs w:val="20"/>
        </w:rPr>
        <w:t>Room: 203</w:t>
      </w:r>
      <w:r w:rsidR="003D0BC7" w:rsidRPr="00893832">
        <w:rPr>
          <w:b w:val="0"/>
          <w:bCs w:val="0"/>
          <w:sz w:val="20"/>
          <w:szCs w:val="20"/>
        </w:rPr>
        <w:t xml:space="preserve">  </w:t>
      </w:r>
      <w:r w:rsidR="00893832">
        <w:rPr>
          <w:b w:val="0"/>
          <w:bCs w:val="0"/>
          <w:sz w:val="20"/>
          <w:szCs w:val="20"/>
        </w:rPr>
        <w:t xml:space="preserve">                                                                    </w:t>
      </w:r>
      <w:r w:rsidR="00893832" w:rsidRPr="00D25F31">
        <w:rPr>
          <w:sz w:val="22"/>
          <w:szCs w:val="22"/>
        </w:rPr>
        <w:t>Syllabus</w:t>
      </w:r>
    </w:p>
    <w:p w14:paraId="372DBF9F" w14:textId="661D3D85" w:rsidR="003D0BC7" w:rsidRPr="00D25F31" w:rsidRDefault="00893832" w:rsidP="003D0BC7">
      <w:pPr>
        <w:pStyle w:val="Title"/>
        <w:jc w:val="left"/>
        <w:rPr>
          <w:sz w:val="22"/>
          <w:szCs w:val="22"/>
        </w:rPr>
      </w:pPr>
      <w:r w:rsidRPr="00893832">
        <w:rPr>
          <w:b w:val="0"/>
          <w:bCs w:val="0"/>
          <w:sz w:val="20"/>
          <w:szCs w:val="20"/>
        </w:rPr>
        <w:t>Email: shashi.rai@slps.org</w:t>
      </w:r>
      <w:r w:rsidR="003D0BC7" w:rsidRPr="00D25F31">
        <w:rPr>
          <w:sz w:val="22"/>
          <w:szCs w:val="22"/>
        </w:rPr>
        <w:t xml:space="preserve">           </w:t>
      </w:r>
      <w:r>
        <w:rPr>
          <w:sz w:val="22"/>
          <w:szCs w:val="22"/>
        </w:rPr>
        <w:t xml:space="preserve">                 </w:t>
      </w:r>
      <w:r>
        <w:rPr>
          <w:sz w:val="22"/>
          <w:szCs w:val="22"/>
        </w:rPr>
        <w:t>Algebra 1</w:t>
      </w:r>
      <w:r w:rsidRPr="00D25F31">
        <w:rPr>
          <w:sz w:val="22"/>
          <w:szCs w:val="22"/>
        </w:rPr>
        <w:t xml:space="preserve">50 </w:t>
      </w:r>
      <w:r>
        <w:rPr>
          <w:sz w:val="22"/>
          <w:szCs w:val="22"/>
        </w:rPr>
        <w:t>D</w:t>
      </w:r>
      <w:r>
        <w:rPr>
          <w:sz w:val="22"/>
          <w:szCs w:val="22"/>
        </w:rPr>
        <w:t xml:space="preserve">ouble </w:t>
      </w:r>
      <w:r>
        <w:rPr>
          <w:sz w:val="22"/>
          <w:szCs w:val="22"/>
        </w:rPr>
        <w:t>D</w:t>
      </w:r>
      <w:r>
        <w:rPr>
          <w:sz w:val="22"/>
          <w:szCs w:val="22"/>
        </w:rPr>
        <w:t>ose</w:t>
      </w:r>
      <w:r w:rsidR="003D0BC7" w:rsidRPr="00D25F31">
        <w:rPr>
          <w:sz w:val="22"/>
          <w:szCs w:val="22"/>
        </w:rPr>
        <w:t xml:space="preserve">      </w:t>
      </w:r>
      <w:r>
        <w:rPr>
          <w:sz w:val="22"/>
          <w:szCs w:val="22"/>
        </w:rPr>
        <w:t xml:space="preserve">                              </w:t>
      </w:r>
      <w:r w:rsidR="003D0BC7" w:rsidRPr="00D25F31">
        <w:rPr>
          <w:sz w:val="22"/>
          <w:szCs w:val="22"/>
        </w:rPr>
        <w:t xml:space="preserve">    </w:t>
      </w:r>
    </w:p>
    <w:p w14:paraId="7BF65D62" w14:textId="77777777" w:rsidR="00893832" w:rsidRPr="00D25F31" w:rsidRDefault="00893832" w:rsidP="00893832">
      <w:pPr>
        <w:pStyle w:val="Title"/>
        <w:jc w:val="left"/>
        <w:rPr>
          <w:b w:val="0"/>
          <w:bCs w:val="0"/>
          <w:sz w:val="22"/>
          <w:szCs w:val="22"/>
        </w:rPr>
      </w:pPr>
      <w:r w:rsidRPr="00986EB7">
        <w:rPr>
          <w:b w:val="0"/>
          <w:bCs w:val="0"/>
          <w:sz w:val="20"/>
          <w:szCs w:val="20"/>
        </w:rPr>
        <w:t>Phone</w:t>
      </w:r>
      <w:r>
        <w:rPr>
          <w:b w:val="0"/>
          <w:bCs w:val="0"/>
          <w:sz w:val="20"/>
          <w:szCs w:val="20"/>
        </w:rPr>
        <w:t>: 314-367-9222</w:t>
      </w:r>
      <w:r w:rsidRPr="00D25F31">
        <w:rPr>
          <w:b w:val="0"/>
          <w:bCs w:val="0"/>
          <w:sz w:val="22"/>
          <w:szCs w:val="22"/>
        </w:rPr>
        <w:t xml:space="preserve">                 </w:t>
      </w:r>
      <w:r>
        <w:rPr>
          <w:sz w:val="22"/>
          <w:szCs w:val="22"/>
        </w:rPr>
        <w:t xml:space="preserve">                                                         </w:t>
      </w:r>
    </w:p>
    <w:p w14:paraId="711D0BCD" w14:textId="7387DAE5" w:rsidR="003D0BC7" w:rsidRPr="00D25F31" w:rsidRDefault="003D0BC7" w:rsidP="003D0BC7">
      <w:pPr>
        <w:pStyle w:val="Title"/>
        <w:jc w:val="left"/>
        <w:rPr>
          <w:b w:val="0"/>
          <w:bCs w:val="0"/>
          <w:sz w:val="22"/>
          <w:szCs w:val="22"/>
        </w:rPr>
      </w:pPr>
      <w:r w:rsidRPr="00D25F31">
        <w:rPr>
          <w:b w:val="0"/>
          <w:bCs w:val="0"/>
          <w:sz w:val="22"/>
          <w:szCs w:val="22"/>
        </w:rPr>
        <w:t xml:space="preserve">                  </w:t>
      </w:r>
      <w:r w:rsidR="00EF11CC">
        <w:rPr>
          <w:sz w:val="22"/>
          <w:szCs w:val="22"/>
        </w:rPr>
        <w:t xml:space="preserve">       </w:t>
      </w:r>
      <w:r w:rsidRPr="00D25F31">
        <w:rPr>
          <w:sz w:val="22"/>
          <w:szCs w:val="22"/>
        </w:rPr>
        <w:t xml:space="preserve">  </w:t>
      </w:r>
      <w:r w:rsidRPr="00D25F31">
        <w:rPr>
          <w:b w:val="0"/>
          <w:bCs w:val="0"/>
          <w:sz w:val="22"/>
          <w:szCs w:val="22"/>
        </w:rPr>
        <w:t xml:space="preserve">    </w:t>
      </w:r>
    </w:p>
    <w:p w14:paraId="025ABDE6" w14:textId="1F189E9D" w:rsidR="000F1A60" w:rsidRDefault="000F1A60">
      <w:pPr>
        <w:pStyle w:val="Title"/>
        <w:jc w:val="left"/>
        <w:rPr>
          <w:b w:val="0"/>
          <w:bCs w:val="0"/>
        </w:rPr>
      </w:pPr>
      <w:r w:rsidRPr="00D25F31">
        <w:rPr>
          <w:sz w:val="22"/>
          <w:szCs w:val="22"/>
        </w:rPr>
        <w:t xml:space="preserve">                                                                                                                                                                                                                                                                 </w:t>
      </w:r>
    </w:p>
    <w:p w14:paraId="7595B422" w14:textId="77777777" w:rsidR="0070750C" w:rsidRDefault="00BB213A" w:rsidP="0070750C">
      <w:pPr>
        <w:pStyle w:val="NoSpacing"/>
        <w:rPr>
          <w:rStyle w:val="normaltextrun"/>
          <w:iCs/>
          <w:color w:val="202020"/>
          <w:sz w:val="20"/>
          <w:szCs w:val="20"/>
        </w:rPr>
      </w:pPr>
      <w:r w:rsidRPr="00893832">
        <w:rPr>
          <w:b/>
          <w:bCs/>
          <w:sz w:val="20"/>
          <w:szCs w:val="20"/>
          <w:u w:val="single"/>
        </w:rPr>
        <w:t>Course Description</w:t>
      </w:r>
      <w:r w:rsidRPr="00893832">
        <w:rPr>
          <w:b/>
          <w:bCs/>
          <w:sz w:val="20"/>
          <w:szCs w:val="20"/>
        </w:rPr>
        <w:t>:</w:t>
      </w:r>
      <w:r w:rsidRPr="00E17E82">
        <w:t xml:space="preserve"> </w:t>
      </w:r>
      <w:r w:rsidR="00F27C6E" w:rsidRPr="00F27C6E">
        <w:rPr>
          <w:rStyle w:val="normaltextrun"/>
          <w:iCs/>
          <w:color w:val="202020"/>
          <w:sz w:val="20"/>
          <w:szCs w:val="20"/>
        </w:rPr>
        <w:t xml:space="preserve">The scope of Algebra 150 is limited to linear, quadratic </w:t>
      </w:r>
      <w:r w:rsidR="00F27C6E">
        <w:rPr>
          <w:rStyle w:val="normaltextrun"/>
          <w:iCs/>
          <w:color w:val="202020"/>
          <w:sz w:val="20"/>
          <w:szCs w:val="20"/>
        </w:rPr>
        <w:t xml:space="preserve">and exponential expressions and functions. </w:t>
      </w:r>
    </w:p>
    <w:p w14:paraId="1D8815A9" w14:textId="637C27A5" w:rsidR="0070750C" w:rsidRDefault="00F27C6E" w:rsidP="0070750C">
      <w:pPr>
        <w:pStyle w:val="NoSpacing"/>
        <w:rPr>
          <w:rStyle w:val="normaltextrun"/>
          <w:iCs/>
          <w:color w:val="202020"/>
          <w:sz w:val="20"/>
          <w:szCs w:val="20"/>
        </w:rPr>
      </w:pPr>
      <w:r>
        <w:rPr>
          <w:rStyle w:val="normaltextrun"/>
          <w:iCs/>
          <w:color w:val="202020"/>
          <w:sz w:val="20"/>
          <w:szCs w:val="20"/>
        </w:rPr>
        <w:t xml:space="preserve">Students will use </w:t>
      </w:r>
      <w:r w:rsidRPr="00F27C6E">
        <w:rPr>
          <w:rStyle w:val="normaltextrun"/>
          <w:iCs/>
          <w:color w:val="000000"/>
          <w:sz w:val="20"/>
          <w:szCs w:val="20"/>
        </w:rPr>
        <w:t>symbolic reasoning to represent mathematical situations</w:t>
      </w:r>
      <w:r>
        <w:rPr>
          <w:rStyle w:val="normaltextrun"/>
          <w:iCs/>
          <w:color w:val="000000"/>
          <w:sz w:val="20"/>
          <w:szCs w:val="20"/>
        </w:rPr>
        <w:t>,</w:t>
      </w:r>
      <w:r w:rsidR="00E06092">
        <w:rPr>
          <w:rStyle w:val="normaltextrun"/>
          <w:iCs/>
          <w:color w:val="202020"/>
          <w:sz w:val="20"/>
          <w:szCs w:val="20"/>
        </w:rPr>
        <w:t xml:space="preserve"> </w:t>
      </w:r>
      <w:r w:rsidR="0070750C">
        <w:rPr>
          <w:rStyle w:val="normaltextrun"/>
          <w:iCs/>
          <w:color w:val="202020"/>
          <w:sz w:val="20"/>
          <w:szCs w:val="20"/>
        </w:rPr>
        <w:t>express generalizations, and study relationships</w:t>
      </w:r>
    </w:p>
    <w:p w14:paraId="4BCC7771" w14:textId="758CC663" w:rsidR="007C5980" w:rsidRDefault="00F27C6E" w:rsidP="007C5980">
      <w:pPr>
        <w:pStyle w:val="NoSpacing"/>
        <w:rPr>
          <w:rStyle w:val="normaltextrun"/>
          <w:iCs/>
          <w:color w:val="000000"/>
          <w:sz w:val="20"/>
          <w:szCs w:val="20"/>
        </w:rPr>
      </w:pPr>
      <w:r w:rsidRPr="00F27C6E">
        <w:rPr>
          <w:rStyle w:val="normaltextrun"/>
          <w:iCs/>
          <w:color w:val="000000"/>
          <w:sz w:val="20"/>
          <w:szCs w:val="20"/>
        </w:rPr>
        <w:t>among quantities that can be represented with linear</w:t>
      </w:r>
      <w:r w:rsidR="00433E9C">
        <w:rPr>
          <w:rStyle w:val="normaltextrun"/>
          <w:iCs/>
          <w:color w:val="000000"/>
          <w:sz w:val="20"/>
          <w:szCs w:val="20"/>
        </w:rPr>
        <w:t xml:space="preserve"> </w:t>
      </w:r>
      <w:r w:rsidRPr="00F27C6E">
        <w:rPr>
          <w:rStyle w:val="normaltextrun"/>
          <w:iCs/>
          <w:color w:val="000000"/>
          <w:sz w:val="20"/>
          <w:szCs w:val="20"/>
        </w:rPr>
        <w:t>equations, linear inequalities, and linear functions. </w:t>
      </w:r>
      <w:r w:rsidR="007C5980">
        <w:rPr>
          <w:rStyle w:val="normaltextrun"/>
          <w:iCs/>
          <w:color w:val="000000"/>
          <w:sz w:val="20"/>
          <w:szCs w:val="20"/>
        </w:rPr>
        <w:t>An introduction</w:t>
      </w:r>
    </w:p>
    <w:p w14:paraId="06E2602E" w14:textId="77777777" w:rsidR="007C5980" w:rsidRDefault="00F27C6E" w:rsidP="007C5980">
      <w:pPr>
        <w:pStyle w:val="NoSpacing"/>
        <w:rPr>
          <w:rStyle w:val="normaltextrun"/>
          <w:iCs/>
          <w:color w:val="000000"/>
          <w:sz w:val="20"/>
          <w:szCs w:val="20"/>
        </w:rPr>
      </w:pPr>
      <w:r w:rsidRPr="00F27C6E">
        <w:rPr>
          <w:rStyle w:val="normaltextrun"/>
          <w:iCs/>
          <w:color w:val="000000"/>
          <w:sz w:val="20"/>
          <w:szCs w:val="20"/>
        </w:rPr>
        <w:t>to nonlinear functions such as </w:t>
      </w:r>
      <w:r w:rsidR="00143D79">
        <w:rPr>
          <w:rStyle w:val="normaltextrun"/>
          <w:iCs/>
          <w:color w:val="000000"/>
          <w:sz w:val="20"/>
          <w:szCs w:val="20"/>
        </w:rPr>
        <w:t>q</w:t>
      </w:r>
      <w:r w:rsidR="00433E9C" w:rsidRPr="00F27C6E">
        <w:rPr>
          <w:rStyle w:val="normaltextrun"/>
          <w:iCs/>
          <w:color w:val="000000"/>
          <w:sz w:val="20"/>
          <w:szCs w:val="20"/>
        </w:rPr>
        <w:t>uadratics</w:t>
      </w:r>
      <w:r w:rsidR="00433E9C">
        <w:rPr>
          <w:rStyle w:val="normaltextrun"/>
          <w:iCs/>
          <w:color w:val="000000"/>
          <w:sz w:val="20"/>
          <w:szCs w:val="20"/>
        </w:rPr>
        <w:t xml:space="preserve"> </w:t>
      </w:r>
      <w:r w:rsidR="00433E9C" w:rsidRPr="00F27C6E">
        <w:rPr>
          <w:rStyle w:val="normaltextrun"/>
          <w:iCs/>
          <w:color w:val="000000"/>
          <w:sz w:val="20"/>
          <w:szCs w:val="20"/>
        </w:rPr>
        <w:t>and exponentials</w:t>
      </w:r>
      <w:r w:rsidRPr="00F27C6E">
        <w:rPr>
          <w:rStyle w:val="normaltextrun"/>
          <w:iCs/>
          <w:color w:val="000000"/>
          <w:sz w:val="20"/>
          <w:szCs w:val="20"/>
        </w:rPr>
        <w:t xml:space="preserve"> </w:t>
      </w:r>
      <w:r w:rsidR="00893832" w:rsidRPr="00F27C6E">
        <w:rPr>
          <w:rStyle w:val="normaltextrun"/>
          <w:iCs/>
          <w:color w:val="000000"/>
          <w:sz w:val="20"/>
          <w:szCs w:val="20"/>
        </w:rPr>
        <w:t>are</w:t>
      </w:r>
      <w:r w:rsidRPr="00F27C6E">
        <w:rPr>
          <w:rStyle w:val="normaltextrun"/>
          <w:iCs/>
          <w:color w:val="000000"/>
          <w:sz w:val="20"/>
          <w:szCs w:val="20"/>
        </w:rPr>
        <w:t xml:space="preserve"> also</w:t>
      </w:r>
      <w:r w:rsidR="007C5980">
        <w:rPr>
          <w:rStyle w:val="normaltextrun"/>
          <w:iCs/>
          <w:color w:val="000000"/>
          <w:sz w:val="20"/>
          <w:szCs w:val="20"/>
        </w:rPr>
        <w:t xml:space="preserve"> </w:t>
      </w:r>
      <w:r w:rsidRPr="00F27C6E">
        <w:rPr>
          <w:rStyle w:val="normaltextrun"/>
          <w:iCs/>
          <w:color w:val="000000"/>
          <w:sz w:val="20"/>
          <w:szCs w:val="20"/>
        </w:rPr>
        <w:t>given.</w:t>
      </w:r>
    </w:p>
    <w:p w14:paraId="2F53E5AB" w14:textId="462F8345" w:rsidR="00E81F09" w:rsidRPr="007C5980" w:rsidRDefault="00F27C6E" w:rsidP="00F27C6E">
      <w:pPr>
        <w:pStyle w:val="NoSpacing"/>
        <w:rPr>
          <w:iCs/>
          <w:color w:val="000000"/>
          <w:sz w:val="20"/>
          <w:szCs w:val="20"/>
        </w:rPr>
      </w:pPr>
      <w:r w:rsidRPr="00F27C6E">
        <w:rPr>
          <w:rStyle w:val="normaltextrun"/>
          <w:iCs/>
          <w:color w:val="000000"/>
          <w:sz w:val="20"/>
          <w:szCs w:val="20"/>
        </w:rPr>
        <w:t>By the end of the course, students should be able to </w:t>
      </w:r>
      <w:r w:rsidR="00143D79" w:rsidRPr="00F27C6E">
        <w:rPr>
          <w:rStyle w:val="normaltextrun"/>
          <w:iCs/>
          <w:color w:val="000000"/>
          <w:sz w:val="20"/>
          <w:szCs w:val="20"/>
        </w:rPr>
        <w:t>represent</w:t>
      </w:r>
      <w:r w:rsidR="007C5980">
        <w:rPr>
          <w:rStyle w:val="normaltextrun"/>
          <w:iCs/>
          <w:color w:val="000000"/>
          <w:sz w:val="20"/>
          <w:szCs w:val="20"/>
        </w:rPr>
        <w:t xml:space="preserve"> </w:t>
      </w:r>
      <w:r w:rsidR="00433E9C" w:rsidRPr="00F27C6E">
        <w:rPr>
          <w:rStyle w:val="normaltextrun"/>
          <w:iCs/>
          <w:color w:val="000000"/>
          <w:sz w:val="20"/>
          <w:szCs w:val="20"/>
        </w:rPr>
        <w:t>mathematical models using a variety of </w:t>
      </w:r>
      <w:r w:rsidRPr="00F27C6E">
        <w:rPr>
          <w:rStyle w:val="normaltextrun"/>
          <w:iCs/>
          <w:color w:val="000000"/>
          <w:sz w:val="20"/>
          <w:szCs w:val="20"/>
        </w:rPr>
        <w:t>methods.</w:t>
      </w:r>
      <w:r w:rsidRPr="00F27C6E">
        <w:rPr>
          <w:rStyle w:val="eop"/>
          <w:color w:val="000000"/>
          <w:sz w:val="20"/>
          <w:szCs w:val="20"/>
        </w:rPr>
        <w:t> </w:t>
      </w:r>
    </w:p>
    <w:p w14:paraId="409EAA23" w14:textId="77777777" w:rsidR="00717D2F" w:rsidRDefault="00717D2F" w:rsidP="00BB213A">
      <w:pPr>
        <w:autoSpaceDE w:val="0"/>
        <w:autoSpaceDN w:val="0"/>
        <w:adjustRightInd w:val="0"/>
        <w:rPr>
          <w:b/>
          <w:sz w:val="20"/>
          <w:szCs w:val="20"/>
          <w:u w:val="single"/>
        </w:rPr>
      </w:pPr>
    </w:p>
    <w:p w14:paraId="21F1D277" w14:textId="2B2D581D" w:rsidR="00BB213A" w:rsidRDefault="000F1A60" w:rsidP="00BB213A">
      <w:pPr>
        <w:rPr>
          <w:sz w:val="20"/>
          <w:szCs w:val="20"/>
        </w:rPr>
      </w:pPr>
      <w:r w:rsidRPr="00E17E82">
        <w:rPr>
          <w:b/>
          <w:bCs/>
          <w:sz w:val="20"/>
          <w:szCs w:val="20"/>
          <w:u w:val="single"/>
        </w:rPr>
        <w:t>Resources:</w:t>
      </w:r>
      <w:r w:rsidRPr="00E17E82">
        <w:rPr>
          <w:sz w:val="20"/>
          <w:szCs w:val="20"/>
        </w:rPr>
        <w:t xml:space="preserve"> Textbook: </w:t>
      </w:r>
      <w:r w:rsidR="00717D2F">
        <w:rPr>
          <w:sz w:val="20"/>
          <w:szCs w:val="20"/>
        </w:rPr>
        <w:t>envision Algebra 1</w:t>
      </w:r>
      <w:r w:rsidR="0031602B">
        <w:rPr>
          <w:sz w:val="20"/>
          <w:szCs w:val="20"/>
        </w:rPr>
        <w:t xml:space="preserve"> </w:t>
      </w:r>
      <w:r w:rsidR="0031602B">
        <w:rPr>
          <w:sz w:val="20"/>
          <w:szCs w:val="20"/>
        </w:rPr>
        <w:t>(online version)</w:t>
      </w:r>
    </w:p>
    <w:p w14:paraId="2E5652F4" w14:textId="77777777" w:rsidR="00254441" w:rsidRPr="00254441" w:rsidRDefault="00254441" w:rsidP="00254441">
      <w:pPr>
        <w:pStyle w:val="ListParagraph"/>
        <w:spacing w:after="0" w:line="240" w:lineRule="auto"/>
        <w:ind w:left="0"/>
        <w:rPr>
          <w:rFonts w:ascii="Times New Roman" w:hAnsi="Times New Roman"/>
          <w:sz w:val="20"/>
          <w:szCs w:val="20"/>
        </w:rPr>
      </w:pPr>
      <w:r w:rsidRPr="00254441">
        <w:rPr>
          <w:rFonts w:ascii="Times New Roman" w:hAnsi="Times New Roman"/>
          <w:sz w:val="20"/>
          <w:szCs w:val="20"/>
        </w:rPr>
        <w:t xml:space="preserve">Also, supplementary material from online resources like </w:t>
      </w:r>
      <w:hyperlink r:id="rId5" w:history="1">
        <w:r w:rsidRPr="00254441">
          <w:rPr>
            <w:rStyle w:val="Hyperlink"/>
            <w:rFonts w:ascii="Times New Roman" w:hAnsi="Times New Roman"/>
            <w:sz w:val="20"/>
            <w:szCs w:val="20"/>
          </w:rPr>
          <w:t>https://quizizz.com</w:t>
        </w:r>
      </w:hyperlink>
      <w:r w:rsidRPr="00254441">
        <w:rPr>
          <w:rFonts w:ascii="Times New Roman" w:hAnsi="Times New Roman"/>
          <w:sz w:val="20"/>
          <w:szCs w:val="20"/>
        </w:rPr>
        <w:t xml:space="preserve"> and </w:t>
      </w:r>
      <w:hyperlink r:id="rId6" w:history="1">
        <w:r w:rsidRPr="00254441">
          <w:rPr>
            <w:rStyle w:val="Hyperlink"/>
            <w:rFonts w:ascii="Times New Roman" w:hAnsi="Times New Roman"/>
            <w:sz w:val="20"/>
            <w:szCs w:val="20"/>
          </w:rPr>
          <w:t>https://kahoot.com</w:t>
        </w:r>
      </w:hyperlink>
      <w:r w:rsidRPr="00254441">
        <w:rPr>
          <w:rStyle w:val="Hyperlink"/>
          <w:rFonts w:ascii="Times New Roman" w:hAnsi="Times New Roman"/>
          <w:sz w:val="20"/>
          <w:szCs w:val="20"/>
        </w:rPr>
        <w:t xml:space="preserve"> </w:t>
      </w:r>
      <w:r w:rsidRPr="00254441">
        <w:rPr>
          <w:rFonts w:ascii="Times New Roman" w:hAnsi="Times New Roman"/>
          <w:sz w:val="20"/>
          <w:szCs w:val="20"/>
        </w:rPr>
        <w:t>will be used throughout the course.</w:t>
      </w:r>
    </w:p>
    <w:p w14:paraId="5523D939" w14:textId="77777777" w:rsidR="00E17E82" w:rsidRDefault="00E17E82" w:rsidP="00BB213A">
      <w:pPr>
        <w:rPr>
          <w:b/>
          <w:sz w:val="20"/>
          <w:szCs w:val="20"/>
          <w:u w:val="single"/>
        </w:rPr>
      </w:pPr>
    </w:p>
    <w:p w14:paraId="368328B0" w14:textId="1A299895" w:rsidR="0031602B" w:rsidRPr="00E17E82" w:rsidRDefault="000F1A60" w:rsidP="0031602B">
      <w:pPr>
        <w:rPr>
          <w:sz w:val="20"/>
          <w:szCs w:val="20"/>
        </w:rPr>
      </w:pPr>
      <w:r w:rsidRPr="00E17E82">
        <w:rPr>
          <w:b/>
          <w:sz w:val="20"/>
          <w:szCs w:val="20"/>
          <w:u w:val="single"/>
        </w:rPr>
        <w:t>Materials:</w:t>
      </w:r>
      <w:r w:rsidRPr="00E17E82">
        <w:rPr>
          <w:sz w:val="20"/>
          <w:szCs w:val="20"/>
        </w:rPr>
        <w:t xml:space="preserve"> </w:t>
      </w:r>
      <w:r w:rsidR="0031602B">
        <w:rPr>
          <w:sz w:val="20"/>
          <w:szCs w:val="20"/>
        </w:rPr>
        <w:t>Pencil,</w:t>
      </w:r>
      <w:r w:rsidR="0031602B" w:rsidRPr="00E17E82">
        <w:rPr>
          <w:sz w:val="20"/>
          <w:szCs w:val="20"/>
        </w:rPr>
        <w:t xml:space="preserve"> Spiral Notebook,</w:t>
      </w:r>
      <w:r w:rsidR="0031602B">
        <w:rPr>
          <w:sz w:val="20"/>
          <w:szCs w:val="20"/>
        </w:rPr>
        <w:t xml:space="preserve"> laptop, charger, internet connection.</w:t>
      </w:r>
    </w:p>
    <w:p w14:paraId="597D9A79" w14:textId="77777777" w:rsidR="00E17E82" w:rsidRDefault="00E17E82" w:rsidP="008C482E">
      <w:pPr>
        <w:autoSpaceDE w:val="0"/>
        <w:autoSpaceDN w:val="0"/>
        <w:adjustRightInd w:val="0"/>
        <w:jc w:val="both"/>
        <w:rPr>
          <w:b/>
          <w:bCs/>
          <w:sz w:val="20"/>
          <w:szCs w:val="20"/>
          <w:u w:val="single"/>
        </w:rPr>
      </w:pPr>
    </w:p>
    <w:p w14:paraId="429C02C7" w14:textId="54ED73E1" w:rsidR="000F1A60" w:rsidRDefault="000F1A60" w:rsidP="008C482E">
      <w:pPr>
        <w:autoSpaceDE w:val="0"/>
        <w:autoSpaceDN w:val="0"/>
        <w:adjustRightInd w:val="0"/>
        <w:jc w:val="both"/>
        <w:rPr>
          <w:sz w:val="20"/>
          <w:szCs w:val="20"/>
        </w:rPr>
      </w:pPr>
      <w:r w:rsidRPr="00E17E82">
        <w:rPr>
          <w:b/>
          <w:bCs/>
          <w:sz w:val="20"/>
          <w:szCs w:val="20"/>
          <w:u w:val="single"/>
        </w:rPr>
        <w:t>Grading Policy:</w:t>
      </w:r>
      <w:r w:rsidRPr="00E17E82">
        <w:rPr>
          <w:sz w:val="20"/>
          <w:szCs w:val="20"/>
        </w:rPr>
        <w:t xml:space="preserve"> Grades are determined by a </w:t>
      </w:r>
      <w:r w:rsidRPr="00E17E82">
        <w:rPr>
          <w:i/>
          <w:sz w:val="20"/>
          <w:szCs w:val="20"/>
          <w:u w:val="single"/>
        </w:rPr>
        <w:t>cumulative total</w:t>
      </w:r>
      <w:r w:rsidRPr="00E17E82">
        <w:rPr>
          <w:sz w:val="20"/>
          <w:szCs w:val="20"/>
        </w:rPr>
        <w:t xml:space="preserve"> of the points scored during the semester. The following components and designated weight assigned to each will be used to compute a student’s grade.</w:t>
      </w:r>
    </w:p>
    <w:p w14:paraId="2D3AAACB" w14:textId="77777777" w:rsidR="006B33A8" w:rsidRPr="00E17E82" w:rsidRDefault="006B33A8" w:rsidP="008C482E">
      <w:pPr>
        <w:autoSpaceDE w:val="0"/>
        <w:autoSpaceDN w:val="0"/>
        <w:adjustRightInd w:val="0"/>
        <w:jc w:val="both"/>
        <w:rPr>
          <w:sz w:val="20"/>
          <w:szCs w:val="20"/>
        </w:rPr>
      </w:pPr>
    </w:p>
    <w:p w14:paraId="76235891" w14:textId="20E3D948" w:rsidR="000F1A60" w:rsidRPr="00E17E82" w:rsidRDefault="00F824D6">
      <w:pPr>
        <w:rPr>
          <w:sz w:val="20"/>
          <w:szCs w:val="20"/>
        </w:rPr>
      </w:pPr>
      <w:r w:rsidRPr="00E17E82">
        <w:rPr>
          <w:sz w:val="20"/>
          <w:szCs w:val="20"/>
        </w:rPr>
        <w:t xml:space="preserve">   </w:t>
      </w:r>
      <w:r w:rsidR="000F1A60" w:rsidRPr="00E17E82">
        <w:rPr>
          <w:sz w:val="20"/>
          <w:szCs w:val="20"/>
        </w:rPr>
        <w:t xml:space="preserve">  Do Now</w:t>
      </w:r>
      <w:r w:rsidR="001D4161">
        <w:rPr>
          <w:sz w:val="20"/>
          <w:szCs w:val="20"/>
        </w:rPr>
        <w:t>/</w:t>
      </w:r>
      <w:r w:rsidR="001D4161" w:rsidRPr="001D4161">
        <w:rPr>
          <w:sz w:val="20"/>
          <w:szCs w:val="20"/>
        </w:rPr>
        <w:t xml:space="preserve"> </w:t>
      </w:r>
      <w:r w:rsidR="001D4161">
        <w:rPr>
          <w:sz w:val="20"/>
          <w:szCs w:val="20"/>
        </w:rPr>
        <w:t>Exit Slip</w:t>
      </w:r>
      <w:r w:rsidR="001D4161" w:rsidRPr="00E17E82">
        <w:rPr>
          <w:sz w:val="20"/>
          <w:szCs w:val="20"/>
        </w:rPr>
        <w:t xml:space="preserve">                   </w:t>
      </w:r>
      <w:r w:rsidR="000F1A60" w:rsidRPr="00E17E82">
        <w:rPr>
          <w:sz w:val="20"/>
          <w:szCs w:val="20"/>
        </w:rPr>
        <w:t xml:space="preserve">             </w:t>
      </w:r>
      <w:r w:rsidR="001D4161">
        <w:rPr>
          <w:sz w:val="20"/>
          <w:szCs w:val="20"/>
        </w:rPr>
        <w:t>2</w:t>
      </w:r>
      <w:r w:rsidR="000F1A60" w:rsidRPr="00E17E82">
        <w:rPr>
          <w:sz w:val="20"/>
          <w:szCs w:val="20"/>
        </w:rPr>
        <w:t>0%</w:t>
      </w:r>
    </w:p>
    <w:p w14:paraId="4509AF6E" w14:textId="77777777" w:rsidR="000F1A60" w:rsidRPr="00E17E82" w:rsidRDefault="00F824D6">
      <w:pPr>
        <w:rPr>
          <w:sz w:val="20"/>
          <w:szCs w:val="20"/>
        </w:rPr>
      </w:pPr>
      <w:r w:rsidRPr="00E17E82">
        <w:rPr>
          <w:sz w:val="20"/>
          <w:szCs w:val="20"/>
        </w:rPr>
        <w:t xml:space="preserve">    </w:t>
      </w:r>
      <w:r w:rsidR="000F1A60" w:rsidRPr="00E17E82">
        <w:rPr>
          <w:sz w:val="20"/>
          <w:szCs w:val="20"/>
        </w:rPr>
        <w:t xml:space="preserve"> </w:t>
      </w:r>
      <w:r w:rsidR="003D2DC9" w:rsidRPr="00E17E82">
        <w:rPr>
          <w:sz w:val="20"/>
          <w:szCs w:val="20"/>
        </w:rPr>
        <w:t>Classwork/</w:t>
      </w:r>
      <w:r w:rsidR="000F1A60" w:rsidRPr="00E17E82">
        <w:rPr>
          <w:sz w:val="20"/>
          <w:szCs w:val="20"/>
        </w:rPr>
        <w:t xml:space="preserve"> Projects          </w:t>
      </w:r>
      <w:r w:rsidR="008B248C">
        <w:rPr>
          <w:sz w:val="20"/>
          <w:szCs w:val="20"/>
        </w:rPr>
        <w:t xml:space="preserve">                    8</w:t>
      </w:r>
      <w:r w:rsidR="006C1377" w:rsidRPr="00E17E82">
        <w:rPr>
          <w:sz w:val="20"/>
          <w:szCs w:val="20"/>
        </w:rPr>
        <w:t>0</w:t>
      </w:r>
      <w:r w:rsidR="000F1A60" w:rsidRPr="00E17E82">
        <w:rPr>
          <w:sz w:val="20"/>
          <w:szCs w:val="20"/>
        </w:rPr>
        <w:t>%</w:t>
      </w:r>
    </w:p>
    <w:p w14:paraId="737636CE" w14:textId="77777777" w:rsidR="00040EBC" w:rsidRDefault="00F824D6">
      <w:pPr>
        <w:rPr>
          <w:sz w:val="20"/>
          <w:szCs w:val="20"/>
        </w:rPr>
      </w:pPr>
      <w:r w:rsidRPr="00E17E82">
        <w:rPr>
          <w:sz w:val="20"/>
          <w:szCs w:val="20"/>
        </w:rPr>
        <w:t xml:space="preserve">     </w:t>
      </w:r>
    </w:p>
    <w:p w14:paraId="3DBCF56F" w14:textId="0466B68F" w:rsidR="000F1A60" w:rsidRPr="00E17E82" w:rsidRDefault="003D2DC9">
      <w:pPr>
        <w:rPr>
          <w:sz w:val="20"/>
          <w:szCs w:val="20"/>
        </w:rPr>
      </w:pPr>
      <w:r w:rsidRPr="00E17E82">
        <w:rPr>
          <w:sz w:val="20"/>
          <w:szCs w:val="20"/>
        </w:rPr>
        <w:t xml:space="preserve">    </w:t>
      </w:r>
    </w:p>
    <w:p w14:paraId="15208290" w14:textId="07975E9F" w:rsidR="00E17E82" w:rsidRPr="00B73756" w:rsidRDefault="00E17E82" w:rsidP="00E17E82">
      <w:pPr>
        <w:rPr>
          <w:sz w:val="20"/>
          <w:szCs w:val="20"/>
        </w:rPr>
      </w:pPr>
      <w:r w:rsidRPr="00B73756">
        <w:rPr>
          <w:b/>
          <w:bCs/>
          <w:sz w:val="20"/>
          <w:szCs w:val="20"/>
          <w:u w:val="single"/>
        </w:rPr>
        <w:t>Grading Scale:</w:t>
      </w:r>
      <w:r w:rsidRPr="00B73756">
        <w:rPr>
          <w:sz w:val="20"/>
          <w:szCs w:val="20"/>
        </w:rPr>
        <w:t xml:space="preserve"> </w:t>
      </w:r>
      <w:r w:rsidR="00040EBC">
        <w:rPr>
          <w:sz w:val="20"/>
          <w:szCs w:val="20"/>
        </w:rPr>
        <w:t xml:space="preserve"> G</w:t>
      </w:r>
      <w:r w:rsidRPr="00B73756">
        <w:rPr>
          <w:sz w:val="20"/>
          <w:szCs w:val="20"/>
        </w:rPr>
        <w:t>rades will be assigned using the following ranges for averages computed using the components listed above.</w:t>
      </w:r>
    </w:p>
    <w:p w14:paraId="1B3D7C9F" w14:textId="77777777" w:rsidR="00E17E82" w:rsidRDefault="00E17E82" w:rsidP="00E17E82">
      <w:pPr>
        <w:rPr>
          <w:sz w:val="20"/>
          <w:szCs w:val="20"/>
        </w:rPr>
      </w:pPr>
    </w:p>
    <w:p w14:paraId="20E29CFB" w14:textId="5D5B5D3B" w:rsidR="00E17E82" w:rsidRPr="00B73756" w:rsidRDefault="00040EBC" w:rsidP="00E17E82">
      <w:pPr>
        <w:rPr>
          <w:sz w:val="20"/>
          <w:szCs w:val="20"/>
        </w:rPr>
      </w:pPr>
      <w:r>
        <w:rPr>
          <w:sz w:val="20"/>
          <w:szCs w:val="20"/>
        </w:rPr>
        <w:t xml:space="preserve">60 </w:t>
      </w:r>
      <w:r w:rsidR="00E17E82" w:rsidRPr="00B73756">
        <w:rPr>
          <w:sz w:val="20"/>
          <w:szCs w:val="20"/>
        </w:rPr>
        <w:t xml:space="preserve">– 100% </w:t>
      </w:r>
      <w:r>
        <w:rPr>
          <w:sz w:val="20"/>
          <w:szCs w:val="20"/>
        </w:rPr>
        <w:t>Pass</w:t>
      </w:r>
      <w:r w:rsidR="00E17E82">
        <w:rPr>
          <w:sz w:val="20"/>
          <w:szCs w:val="20"/>
        </w:rPr>
        <w:t xml:space="preserve">; </w:t>
      </w:r>
      <w:r w:rsidR="00E17E82" w:rsidRPr="00B73756">
        <w:rPr>
          <w:sz w:val="20"/>
          <w:szCs w:val="20"/>
        </w:rPr>
        <w:t>Below 60% F</w:t>
      </w:r>
      <w:r>
        <w:rPr>
          <w:sz w:val="20"/>
          <w:szCs w:val="20"/>
        </w:rPr>
        <w:t>ail</w:t>
      </w:r>
    </w:p>
    <w:p w14:paraId="30AD0C05" w14:textId="77777777" w:rsidR="00960232" w:rsidRPr="00E17E82" w:rsidRDefault="00960232">
      <w:pPr>
        <w:rPr>
          <w:b/>
          <w:bCs/>
          <w:sz w:val="20"/>
          <w:szCs w:val="20"/>
        </w:rPr>
      </w:pPr>
    </w:p>
    <w:p w14:paraId="12714B07" w14:textId="77777777" w:rsidR="00040EBC" w:rsidRPr="00040EBC" w:rsidRDefault="00040EBC" w:rsidP="00040EBC">
      <w:pPr>
        <w:rPr>
          <w:b/>
          <w:bCs/>
          <w:iCs/>
          <w:sz w:val="20"/>
          <w:szCs w:val="20"/>
        </w:rPr>
      </w:pPr>
      <w:r w:rsidRPr="00040EBC">
        <w:rPr>
          <w:b/>
          <w:bCs/>
          <w:iCs/>
          <w:sz w:val="20"/>
          <w:szCs w:val="20"/>
        </w:rPr>
        <w:t xml:space="preserve">Please note that Algebra150 class is a core class whereas Double Dose is an elective class. You will get separate grade for each class. </w:t>
      </w:r>
    </w:p>
    <w:p w14:paraId="1F57F641" w14:textId="77777777" w:rsidR="00040EBC" w:rsidRPr="00040EBC" w:rsidRDefault="00040EBC" w:rsidP="00040EBC">
      <w:pPr>
        <w:rPr>
          <w:b/>
          <w:bCs/>
          <w:iCs/>
          <w:sz w:val="20"/>
          <w:szCs w:val="20"/>
        </w:rPr>
      </w:pPr>
      <w:r w:rsidRPr="00040EBC">
        <w:rPr>
          <w:b/>
          <w:bCs/>
          <w:iCs/>
          <w:sz w:val="20"/>
          <w:szCs w:val="20"/>
        </w:rPr>
        <w:t xml:space="preserve"> </w:t>
      </w:r>
    </w:p>
    <w:p w14:paraId="25258182" w14:textId="77777777" w:rsidR="00040EBC" w:rsidRPr="001E7EF5" w:rsidRDefault="00040EBC" w:rsidP="00040EBC">
      <w:pPr>
        <w:rPr>
          <w:sz w:val="20"/>
          <w:szCs w:val="20"/>
        </w:rPr>
      </w:pPr>
      <w:r w:rsidRPr="001E7EF5">
        <w:rPr>
          <w:b/>
          <w:bCs/>
          <w:sz w:val="20"/>
          <w:szCs w:val="20"/>
        </w:rPr>
        <w:t>Classroom Participation</w:t>
      </w:r>
      <w:r w:rsidRPr="001E7EF5">
        <w:rPr>
          <w:sz w:val="20"/>
          <w:szCs w:val="20"/>
        </w:rPr>
        <w:t xml:space="preserve"> is crucial to success in this class. </w:t>
      </w:r>
    </w:p>
    <w:p w14:paraId="2AE614B2" w14:textId="77777777" w:rsidR="00040EBC" w:rsidRPr="001E7EF5" w:rsidRDefault="00040EBC" w:rsidP="00040EBC">
      <w:pPr>
        <w:rPr>
          <w:b/>
          <w:sz w:val="20"/>
          <w:szCs w:val="20"/>
          <w:u w:val="single"/>
        </w:rPr>
      </w:pPr>
    </w:p>
    <w:p w14:paraId="57B4BA8B" w14:textId="15149912" w:rsidR="00040EBC" w:rsidRPr="001E7EF5" w:rsidRDefault="00040EBC" w:rsidP="00040EBC">
      <w:pPr>
        <w:rPr>
          <w:sz w:val="20"/>
          <w:szCs w:val="20"/>
        </w:rPr>
      </w:pPr>
      <w:r w:rsidRPr="001E7EF5">
        <w:rPr>
          <w:b/>
          <w:sz w:val="20"/>
          <w:szCs w:val="20"/>
          <w:u w:val="single"/>
        </w:rPr>
        <w:t>Do Now</w:t>
      </w:r>
      <w:r w:rsidRPr="001E7EF5">
        <w:rPr>
          <w:sz w:val="20"/>
          <w:szCs w:val="20"/>
        </w:rPr>
        <w:t>: ‘Do Now’s are short, 5-10 minute</w:t>
      </w:r>
      <w:r>
        <w:rPr>
          <w:sz w:val="20"/>
          <w:szCs w:val="20"/>
        </w:rPr>
        <w:t>s</w:t>
      </w:r>
      <w:r w:rsidRPr="001E7EF5">
        <w:rPr>
          <w:sz w:val="20"/>
          <w:szCs w:val="20"/>
        </w:rPr>
        <w:t xml:space="preserve"> exercises that will be given at the beginning of each class. Each do now is worth 5 points. If you are late or absent, you will miss the “Do Now” points.</w:t>
      </w:r>
    </w:p>
    <w:p w14:paraId="4B654415" w14:textId="77777777" w:rsidR="00040EBC" w:rsidRPr="001E7EF5" w:rsidRDefault="00040EBC" w:rsidP="00040EBC">
      <w:pPr>
        <w:rPr>
          <w:sz w:val="20"/>
          <w:szCs w:val="20"/>
        </w:rPr>
      </w:pPr>
      <w:r>
        <w:rPr>
          <w:sz w:val="20"/>
          <w:szCs w:val="20"/>
        </w:rPr>
        <w:t xml:space="preserve">                  </w:t>
      </w:r>
    </w:p>
    <w:p w14:paraId="06F1AE74" w14:textId="66F5B719" w:rsidR="00040EBC" w:rsidRPr="00DD1102" w:rsidRDefault="00040EBC" w:rsidP="00040EBC">
      <w:pPr>
        <w:rPr>
          <w:sz w:val="20"/>
          <w:szCs w:val="20"/>
        </w:rPr>
      </w:pPr>
      <w:r w:rsidRPr="001E7EF5">
        <w:rPr>
          <w:b/>
          <w:sz w:val="20"/>
          <w:szCs w:val="20"/>
          <w:u w:val="single"/>
        </w:rPr>
        <w:t>Exit Slip:</w:t>
      </w:r>
      <w:r w:rsidRPr="001E7EF5">
        <w:rPr>
          <w:sz w:val="20"/>
          <w:szCs w:val="20"/>
        </w:rPr>
        <w:t xml:space="preserve"> ‘Exit</w:t>
      </w:r>
      <w:r w:rsidRPr="001E7EF5">
        <w:rPr>
          <w:b/>
          <w:sz w:val="20"/>
          <w:szCs w:val="20"/>
          <w:u w:val="single"/>
        </w:rPr>
        <w:t xml:space="preserve"> </w:t>
      </w:r>
      <w:r w:rsidRPr="001E7EF5">
        <w:rPr>
          <w:sz w:val="20"/>
          <w:szCs w:val="20"/>
        </w:rPr>
        <w:t>Slip’ are short, 5-10 minute</w:t>
      </w:r>
      <w:r>
        <w:rPr>
          <w:sz w:val="20"/>
          <w:szCs w:val="20"/>
        </w:rPr>
        <w:t>s</w:t>
      </w:r>
      <w:r w:rsidRPr="001E7EF5">
        <w:rPr>
          <w:sz w:val="20"/>
          <w:szCs w:val="20"/>
        </w:rPr>
        <w:t xml:space="preserve"> exercises that will be given at the end of class. If you are absent, you will miss the “Exit</w:t>
      </w:r>
      <w:r w:rsidRPr="001E7EF5">
        <w:rPr>
          <w:b/>
          <w:sz w:val="20"/>
          <w:szCs w:val="20"/>
          <w:u w:val="single"/>
        </w:rPr>
        <w:t xml:space="preserve"> </w:t>
      </w:r>
      <w:r w:rsidRPr="001E7EF5">
        <w:rPr>
          <w:sz w:val="20"/>
          <w:szCs w:val="20"/>
        </w:rPr>
        <w:t>Slip” points.</w:t>
      </w:r>
      <w:r w:rsidRPr="00DD1102">
        <w:rPr>
          <w:sz w:val="20"/>
          <w:szCs w:val="20"/>
        </w:rPr>
        <w:t xml:space="preserve"> </w:t>
      </w:r>
    </w:p>
    <w:p w14:paraId="00BE3CEF" w14:textId="77777777" w:rsidR="00040EBC" w:rsidRPr="005F221F" w:rsidRDefault="00040EBC" w:rsidP="00040EBC">
      <w:pPr>
        <w:rPr>
          <w:b/>
          <w:u w:val="single"/>
        </w:rPr>
      </w:pPr>
    </w:p>
    <w:p w14:paraId="1D34576C" w14:textId="77777777" w:rsidR="00040EBC" w:rsidRPr="001E7EF5" w:rsidRDefault="00040EBC" w:rsidP="00040EBC">
      <w:pPr>
        <w:rPr>
          <w:sz w:val="20"/>
          <w:szCs w:val="20"/>
        </w:rPr>
      </w:pPr>
      <w:r w:rsidRPr="001E7EF5">
        <w:rPr>
          <w:b/>
          <w:sz w:val="20"/>
          <w:szCs w:val="20"/>
          <w:u w:val="single"/>
        </w:rPr>
        <w:t>Classwork</w:t>
      </w:r>
      <w:r w:rsidRPr="001E7EF5">
        <w:rPr>
          <w:sz w:val="20"/>
          <w:szCs w:val="20"/>
        </w:rPr>
        <w:t xml:space="preserve">: Classwork will be the assignments that I give you in class to practice a skill.  These will be usually due by </w:t>
      </w:r>
      <w:r w:rsidRPr="001E7EF5">
        <w:rPr>
          <w:b/>
          <w:sz w:val="20"/>
          <w:szCs w:val="20"/>
        </w:rPr>
        <w:t>the end of class</w:t>
      </w:r>
      <w:r w:rsidRPr="001E7EF5">
        <w:rPr>
          <w:sz w:val="20"/>
          <w:szCs w:val="20"/>
        </w:rPr>
        <w:t xml:space="preserve"> and will be graded on </w:t>
      </w:r>
      <w:r w:rsidRPr="001E7EF5">
        <w:rPr>
          <w:b/>
          <w:i/>
          <w:sz w:val="20"/>
          <w:szCs w:val="20"/>
        </w:rPr>
        <w:t>completion</w:t>
      </w:r>
      <w:r w:rsidRPr="001E7EF5">
        <w:rPr>
          <w:sz w:val="20"/>
          <w:szCs w:val="20"/>
        </w:rPr>
        <w:t xml:space="preserve">.  In order to receive full credit, you must show ALL your work for every problem.  Assignments with </w:t>
      </w:r>
      <w:r w:rsidRPr="001E7EF5">
        <w:rPr>
          <w:b/>
          <w:sz w:val="20"/>
          <w:szCs w:val="20"/>
        </w:rPr>
        <w:t>no work shown</w:t>
      </w:r>
      <w:r w:rsidRPr="001E7EF5">
        <w:rPr>
          <w:sz w:val="20"/>
          <w:szCs w:val="20"/>
        </w:rPr>
        <w:t xml:space="preserve"> will receive a </w:t>
      </w:r>
      <w:r w:rsidRPr="001E7EF5">
        <w:rPr>
          <w:b/>
          <w:sz w:val="20"/>
          <w:szCs w:val="20"/>
        </w:rPr>
        <w:t>zero</w:t>
      </w:r>
      <w:r w:rsidRPr="001E7EF5">
        <w:rPr>
          <w:sz w:val="20"/>
          <w:szCs w:val="20"/>
        </w:rPr>
        <w:t>.</w:t>
      </w:r>
    </w:p>
    <w:p w14:paraId="7C0A7F5B" w14:textId="77777777" w:rsidR="00040EBC" w:rsidRPr="001E7EF5" w:rsidRDefault="00040EBC" w:rsidP="00040EBC">
      <w:pPr>
        <w:rPr>
          <w:b/>
          <w:sz w:val="20"/>
          <w:szCs w:val="20"/>
          <w:u w:val="single"/>
        </w:rPr>
      </w:pPr>
    </w:p>
    <w:p w14:paraId="39C4C972" w14:textId="77777777" w:rsidR="00040EBC" w:rsidRPr="001E7EF5" w:rsidRDefault="00040EBC" w:rsidP="00040EBC">
      <w:pPr>
        <w:spacing w:after="17"/>
        <w:ind w:left="-5"/>
        <w:rPr>
          <w:bCs/>
          <w:sz w:val="20"/>
          <w:szCs w:val="20"/>
        </w:rPr>
      </w:pPr>
      <w:r w:rsidRPr="001E7EF5">
        <w:rPr>
          <w:b/>
          <w:sz w:val="20"/>
          <w:szCs w:val="20"/>
          <w:u w:val="single"/>
        </w:rPr>
        <w:t>Homework</w:t>
      </w:r>
      <w:r w:rsidRPr="001E7EF5">
        <w:rPr>
          <w:sz w:val="20"/>
          <w:szCs w:val="20"/>
        </w:rPr>
        <w:t xml:space="preserve">: </w:t>
      </w:r>
      <w:r w:rsidRPr="001E7EF5">
        <w:rPr>
          <w:bCs/>
          <w:sz w:val="20"/>
          <w:szCs w:val="20"/>
        </w:rPr>
        <w:t xml:space="preserve">Expect to have homework after every class, usually due the following class period. </w:t>
      </w:r>
    </w:p>
    <w:p w14:paraId="4D70F48D" w14:textId="77777777" w:rsidR="00040EBC" w:rsidRDefault="00040EBC" w:rsidP="00040EBC">
      <w:pPr>
        <w:rPr>
          <w:b/>
          <w:u w:val="single"/>
        </w:rPr>
      </w:pPr>
    </w:p>
    <w:p w14:paraId="188989CF" w14:textId="18303D3F" w:rsidR="009C7D37" w:rsidRDefault="009C7D37" w:rsidP="009C7D37">
      <w:pPr>
        <w:rPr>
          <w:sz w:val="20"/>
          <w:szCs w:val="20"/>
        </w:rPr>
      </w:pPr>
      <w:r w:rsidRPr="00E17E82">
        <w:rPr>
          <w:b/>
          <w:sz w:val="20"/>
          <w:szCs w:val="20"/>
          <w:u w:val="single"/>
        </w:rPr>
        <w:t>Extra Credit</w:t>
      </w:r>
      <w:r w:rsidRPr="00E17E82">
        <w:rPr>
          <w:sz w:val="20"/>
          <w:szCs w:val="20"/>
        </w:rPr>
        <w:t xml:space="preserve">: </w:t>
      </w:r>
      <w:r w:rsidRPr="009C7D37">
        <w:rPr>
          <w:sz w:val="20"/>
          <w:szCs w:val="20"/>
        </w:rPr>
        <w:t xml:space="preserve">There will not be any extra credit </w:t>
      </w:r>
      <w:r>
        <w:rPr>
          <w:sz w:val="20"/>
          <w:szCs w:val="20"/>
        </w:rPr>
        <w:t xml:space="preserve">assignment </w:t>
      </w:r>
      <w:r w:rsidRPr="009C7D37">
        <w:rPr>
          <w:sz w:val="20"/>
          <w:szCs w:val="20"/>
        </w:rPr>
        <w:t>to replace the missed assignments.</w:t>
      </w:r>
    </w:p>
    <w:p w14:paraId="4318F90E" w14:textId="77777777" w:rsidR="00E06092" w:rsidRDefault="00E06092" w:rsidP="009C7D37">
      <w:pPr>
        <w:rPr>
          <w:sz w:val="20"/>
          <w:szCs w:val="20"/>
        </w:rPr>
      </w:pPr>
    </w:p>
    <w:p w14:paraId="0162B2C6" w14:textId="77777777" w:rsidR="00040EBC" w:rsidRPr="00DD1102" w:rsidRDefault="00040EBC" w:rsidP="00040EBC">
      <w:pPr>
        <w:rPr>
          <w:b/>
          <w:sz w:val="20"/>
          <w:szCs w:val="20"/>
        </w:rPr>
      </w:pPr>
      <w:r w:rsidRPr="00DD1102">
        <w:rPr>
          <w:b/>
          <w:sz w:val="20"/>
          <w:szCs w:val="20"/>
          <w:u w:val="single"/>
        </w:rPr>
        <w:t>If Absent</w:t>
      </w:r>
      <w:r w:rsidRPr="00DD1102">
        <w:rPr>
          <w:b/>
          <w:sz w:val="20"/>
          <w:szCs w:val="20"/>
        </w:rPr>
        <w:t xml:space="preserve">: </w:t>
      </w:r>
      <w:r w:rsidRPr="00DD1102">
        <w:rPr>
          <w:b/>
          <w:bCs/>
          <w:sz w:val="20"/>
          <w:szCs w:val="20"/>
        </w:rPr>
        <w:t xml:space="preserve">It is the </w:t>
      </w:r>
      <w:r w:rsidRPr="00DD1102">
        <w:rPr>
          <w:b/>
          <w:bCs/>
          <w:sz w:val="20"/>
          <w:szCs w:val="20"/>
          <w:u w:val="single"/>
        </w:rPr>
        <w:t>student's</w:t>
      </w:r>
      <w:r w:rsidRPr="00DD1102">
        <w:rPr>
          <w:b/>
          <w:bCs/>
          <w:sz w:val="20"/>
          <w:szCs w:val="20"/>
        </w:rPr>
        <w:t xml:space="preserve"> responsibility to determine the assignments missed due to an absence. </w:t>
      </w:r>
    </w:p>
    <w:p w14:paraId="4270F879" w14:textId="77777777" w:rsidR="00040EBC" w:rsidRPr="00DD1102" w:rsidRDefault="00040EBC" w:rsidP="00040EBC">
      <w:pPr>
        <w:ind w:left="720"/>
        <w:rPr>
          <w:sz w:val="20"/>
          <w:szCs w:val="20"/>
        </w:rPr>
      </w:pPr>
    </w:p>
    <w:p w14:paraId="02F909B0" w14:textId="77777777" w:rsidR="00040EBC" w:rsidRDefault="00040EBC" w:rsidP="00040EBC">
      <w:pPr>
        <w:rPr>
          <w:sz w:val="20"/>
          <w:szCs w:val="20"/>
        </w:rPr>
      </w:pPr>
      <w:r w:rsidRPr="00DD1102">
        <w:rPr>
          <w:sz w:val="20"/>
          <w:szCs w:val="20"/>
        </w:rPr>
        <w:t>Check our class Teams page for handouts, assignments, and links to work you may have missed.</w:t>
      </w:r>
    </w:p>
    <w:p w14:paraId="26F547B5" w14:textId="77777777" w:rsidR="00040EBC" w:rsidRPr="00DD1102" w:rsidRDefault="00040EBC" w:rsidP="00040EBC">
      <w:pPr>
        <w:rPr>
          <w:sz w:val="20"/>
          <w:szCs w:val="20"/>
        </w:rPr>
      </w:pPr>
    </w:p>
    <w:p w14:paraId="2ACCA906" w14:textId="77777777" w:rsidR="00040EBC" w:rsidRPr="00DD1102" w:rsidRDefault="00040EBC" w:rsidP="00040EBC">
      <w:pPr>
        <w:rPr>
          <w:sz w:val="20"/>
          <w:szCs w:val="20"/>
        </w:rPr>
      </w:pPr>
      <w:r w:rsidRPr="00DD1102">
        <w:rPr>
          <w:sz w:val="20"/>
          <w:szCs w:val="20"/>
        </w:rPr>
        <w:t xml:space="preserve">You will be given one day per excused absence to complete and turn in your missing work without penalty (for example, if you miss one class, you have one day after you return; if you miss 3 classes, you have 3 days after you return to turn in your assignments).  </w:t>
      </w:r>
    </w:p>
    <w:p w14:paraId="1A51124F" w14:textId="77777777" w:rsidR="00040EBC" w:rsidRDefault="00040EBC" w:rsidP="00040EBC">
      <w:pPr>
        <w:rPr>
          <w:b/>
          <w:sz w:val="20"/>
          <w:szCs w:val="20"/>
          <w:u w:val="single"/>
        </w:rPr>
      </w:pPr>
    </w:p>
    <w:p w14:paraId="416160C0" w14:textId="24743CE6" w:rsidR="00040EBC" w:rsidRPr="00DD1102" w:rsidRDefault="00040EBC" w:rsidP="00040EBC">
      <w:pPr>
        <w:rPr>
          <w:b/>
          <w:sz w:val="20"/>
          <w:szCs w:val="20"/>
        </w:rPr>
      </w:pPr>
      <w:r w:rsidRPr="00DD1102">
        <w:rPr>
          <w:b/>
          <w:sz w:val="20"/>
          <w:szCs w:val="20"/>
          <w:u w:val="single"/>
        </w:rPr>
        <w:t>Late Work</w:t>
      </w:r>
      <w:r w:rsidRPr="00DD1102">
        <w:rPr>
          <w:b/>
          <w:sz w:val="20"/>
          <w:szCs w:val="20"/>
        </w:rPr>
        <w:t xml:space="preserve">: Late work will be accepted for </w:t>
      </w:r>
      <w:r>
        <w:rPr>
          <w:b/>
          <w:sz w:val="20"/>
          <w:szCs w:val="20"/>
        </w:rPr>
        <w:t>7</w:t>
      </w:r>
      <w:r w:rsidRPr="00DD1102">
        <w:rPr>
          <w:b/>
          <w:sz w:val="20"/>
          <w:szCs w:val="20"/>
        </w:rPr>
        <w:t>0% of your earned score (</w:t>
      </w:r>
      <w:r>
        <w:rPr>
          <w:b/>
          <w:sz w:val="20"/>
          <w:szCs w:val="20"/>
        </w:rPr>
        <w:t>3</w:t>
      </w:r>
      <w:r w:rsidRPr="00DD1102">
        <w:rPr>
          <w:b/>
          <w:sz w:val="20"/>
          <w:szCs w:val="20"/>
        </w:rPr>
        <w:t>0% penalty).</w:t>
      </w:r>
    </w:p>
    <w:p w14:paraId="4FC98462" w14:textId="77777777" w:rsidR="00040EBC" w:rsidRPr="00DD1102" w:rsidRDefault="00040EBC" w:rsidP="00040EBC">
      <w:pPr>
        <w:rPr>
          <w:b/>
          <w:sz w:val="20"/>
          <w:szCs w:val="20"/>
        </w:rPr>
      </w:pPr>
    </w:p>
    <w:p w14:paraId="00E88D41" w14:textId="77777777" w:rsidR="00040EBC" w:rsidRPr="00DD1102" w:rsidRDefault="00040EBC" w:rsidP="00040EBC">
      <w:pPr>
        <w:autoSpaceDE w:val="0"/>
        <w:jc w:val="both"/>
        <w:rPr>
          <w:sz w:val="20"/>
          <w:szCs w:val="20"/>
        </w:rPr>
      </w:pPr>
      <w:r w:rsidRPr="00DD1102">
        <w:rPr>
          <w:sz w:val="20"/>
          <w:szCs w:val="20"/>
        </w:rPr>
        <w:t xml:space="preserve">Please note, </w:t>
      </w:r>
      <w:r w:rsidRPr="00DD1102">
        <w:rPr>
          <w:sz w:val="20"/>
          <w:szCs w:val="20"/>
          <w:u w:val="single"/>
        </w:rPr>
        <w:t xml:space="preserve">late work is never accepted after each unit test and in the final week of a grading period.  </w:t>
      </w:r>
    </w:p>
    <w:p w14:paraId="747FAE6F" w14:textId="77777777" w:rsidR="00040EBC" w:rsidRPr="00DD1102" w:rsidRDefault="00040EBC" w:rsidP="00040EBC">
      <w:pPr>
        <w:rPr>
          <w:sz w:val="20"/>
          <w:szCs w:val="20"/>
        </w:rPr>
      </w:pPr>
    </w:p>
    <w:p w14:paraId="6153BE87" w14:textId="77777777" w:rsidR="00040EBC" w:rsidRDefault="00040EBC" w:rsidP="00040EBC">
      <w:pPr>
        <w:rPr>
          <w:sz w:val="20"/>
          <w:szCs w:val="20"/>
        </w:rPr>
      </w:pPr>
      <w:r w:rsidRPr="00DD1102">
        <w:rPr>
          <w:b/>
          <w:sz w:val="20"/>
          <w:szCs w:val="20"/>
        </w:rPr>
        <w:t>Tutoring:</w:t>
      </w:r>
      <w:r>
        <w:rPr>
          <w:sz w:val="20"/>
          <w:szCs w:val="20"/>
        </w:rPr>
        <w:t xml:space="preserve"> </w:t>
      </w:r>
      <w:r w:rsidRPr="00DD1102">
        <w:rPr>
          <w:sz w:val="20"/>
          <w:szCs w:val="20"/>
        </w:rPr>
        <w:t>Extra help is available after school. If you are having trouble and need extra help, please let me know!</w:t>
      </w:r>
    </w:p>
    <w:p w14:paraId="64C11D21" w14:textId="77777777" w:rsidR="00040EBC" w:rsidRPr="00DD1102" w:rsidRDefault="00040EBC" w:rsidP="00040EBC">
      <w:pPr>
        <w:rPr>
          <w:sz w:val="20"/>
          <w:szCs w:val="20"/>
        </w:rPr>
      </w:pPr>
    </w:p>
    <w:p w14:paraId="542D3FCE" w14:textId="77777777" w:rsidR="00D33542" w:rsidRDefault="00D33542" w:rsidP="00040EBC">
      <w:pPr>
        <w:pStyle w:val="Heading1"/>
        <w:ind w:left="-5"/>
        <w:jc w:val="left"/>
        <w:rPr>
          <w:sz w:val="20"/>
          <w:szCs w:val="20"/>
          <w:u w:val="single"/>
        </w:rPr>
      </w:pPr>
    </w:p>
    <w:p w14:paraId="5F875DE4" w14:textId="72C6EADE" w:rsidR="00040EBC" w:rsidRPr="00DD1102" w:rsidRDefault="00040EBC" w:rsidP="00040EBC">
      <w:pPr>
        <w:pStyle w:val="Heading1"/>
        <w:ind w:left="-5"/>
        <w:jc w:val="left"/>
        <w:rPr>
          <w:b w:val="0"/>
          <w:sz w:val="20"/>
          <w:szCs w:val="20"/>
        </w:rPr>
      </w:pPr>
      <w:r w:rsidRPr="00DD1102">
        <w:rPr>
          <w:sz w:val="20"/>
          <w:szCs w:val="20"/>
          <w:u w:val="single"/>
        </w:rPr>
        <w:t>Notebook</w:t>
      </w:r>
      <w:r w:rsidRPr="00DD1102">
        <w:rPr>
          <w:sz w:val="20"/>
          <w:szCs w:val="20"/>
        </w:rPr>
        <w:t>: Y</w:t>
      </w:r>
      <w:r>
        <w:rPr>
          <w:sz w:val="20"/>
          <w:szCs w:val="20"/>
        </w:rPr>
        <w:t>our</w:t>
      </w:r>
      <w:r w:rsidRPr="00DD1102">
        <w:rPr>
          <w:sz w:val="20"/>
          <w:szCs w:val="20"/>
        </w:rPr>
        <w:t xml:space="preserve"> </w:t>
      </w:r>
      <w:r>
        <w:rPr>
          <w:sz w:val="20"/>
          <w:szCs w:val="20"/>
        </w:rPr>
        <w:t>spiral</w:t>
      </w:r>
      <w:r w:rsidRPr="00DD1102">
        <w:rPr>
          <w:sz w:val="20"/>
          <w:szCs w:val="20"/>
        </w:rPr>
        <w:t xml:space="preserve"> </w:t>
      </w:r>
      <w:r>
        <w:rPr>
          <w:sz w:val="20"/>
          <w:szCs w:val="20"/>
        </w:rPr>
        <w:t>notebook</w:t>
      </w:r>
      <w:r w:rsidRPr="00DD1102">
        <w:rPr>
          <w:sz w:val="20"/>
          <w:szCs w:val="20"/>
        </w:rPr>
        <w:t xml:space="preserve"> </w:t>
      </w:r>
      <w:r>
        <w:rPr>
          <w:sz w:val="20"/>
          <w:szCs w:val="20"/>
        </w:rPr>
        <w:t>will be where you will</w:t>
      </w:r>
      <w:r w:rsidRPr="00DD1102">
        <w:rPr>
          <w:sz w:val="20"/>
          <w:szCs w:val="20"/>
        </w:rPr>
        <w:t xml:space="preserve"> maintain all notes from</w:t>
      </w:r>
      <w:r>
        <w:rPr>
          <w:sz w:val="20"/>
          <w:szCs w:val="20"/>
        </w:rPr>
        <w:t xml:space="preserve"> </w:t>
      </w:r>
      <w:r w:rsidRPr="00DD1102">
        <w:rPr>
          <w:sz w:val="20"/>
          <w:szCs w:val="20"/>
        </w:rPr>
        <w:t xml:space="preserve">class. </w:t>
      </w:r>
      <w:r w:rsidRPr="00DD1102">
        <w:rPr>
          <w:b w:val="0"/>
          <w:sz w:val="20"/>
          <w:szCs w:val="20"/>
        </w:rPr>
        <w:t>You need your notebook in every class.                                                                                                                                                                                   All assignments must be labeled, and your work should be legible.</w:t>
      </w:r>
    </w:p>
    <w:p w14:paraId="6729EB09" w14:textId="77777777" w:rsidR="00040EBC" w:rsidRDefault="00040EBC" w:rsidP="00040EBC">
      <w:pPr>
        <w:rPr>
          <w:sz w:val="20"/>
          <w:szCs w:val="20"/>
        </w:rPr>
      </w:pPr>
    </w:p>
    <w:p w14:paraId="4BA04A7E" w14:textId="77777777" w:rsidR="00040EBC" w:rsidRPr="00DD1102" w:rsidRDefault="00040EBC" w:rsidP="00040EBC">
      <w:pPr>
        <w:rPr>
          <w:b/>
          <w:bCs/>
          <w:sz w:val="20"/>
          <w:szCs w:val="20"/>
        </w:rPr>
      </w:pPr>
      <w:r w:rsidRPr="00DD1102">
        <w:rPr>
          <w:b/>
          <w:bCs/>
          <w:sz w:val="20"/>
          <w:szCs w:val="20"/>
          <w:u w:val="single"/>
        </w:rPr>
        <w:t>Cheating:</w:t>
      </w:r>
      <w:r w:rsidRPr="00DD1102">
        <w:rPr>
          <w:sz w:val="20"/>
          <w:szCs w:val="20"/>
        </w:rPr>
        <w:t xml:space="preserve"> In this class,</w:t>
      </w:r>
      <w:r w:rsidRPr="00DD1102">
        <w:rPr>
          <w:b/>
          <w:bCs/>
          <w:sz w:val="20"/>
          <w:szCs w:val="20"/>
        </w:rPr>
        <w:t xml:space="preserve"> cheating includes...</w:t>
      </w:r>
    </w:p>
    <w:p w14:paraId="5F569B4A" w14:textId="77777777" w:rsidR="00040EBC" w:rsidRPr="00DD1102" w:rsidRDefault="00040EBC" w:rsidP="00040EBC">
      <w:pPr>
        <w:ind w:firstLine="720"/>
        <w:rPr>
          <w:sz w:val="20"/>
          <w:szCs w:val="20"/>
        </w:rPr>
      </w:pPr>
      <w:r w:rsidRPr="00DD1102">
        <w:rPr>
          <w:bCs/>
          <w:sz w:val="20"/>
          <w:szCs w:val="20"/>
        </w:rPr>
        <w:t xml:space="preserve"> 1</w:t>
      </w:r>
      <w:r w:rsidRPr="00DD1102">
        <w:rPr>
          <w:b/>
          <w:bCs/>
          <w:sz w:val="20"/>
          <w:szCs w:val="20"/>
        </w:rPr>
        <w:t xml:space="preserve">. </w:t>
      </w:r>
      <w:r w:rsidRPr="00DD1102">
        <w:rPr>
          <w:sz w:val="20"/>
          <w:szCs w:val="20"/>
        </w:rPr>
        <w:t xml:space="preserve">turning in another’s </w:t>
      </w:r>
      <w:r w:rsidRPr="00DD1102">
        <w:rPr>
          <w:b/>
          <w:bCs/>
          <w:sz w:val="20"/>
          <w:szCs w:val="20"/>
        </w:rPr>
        <w:t xml:space="preserve">work </w:t>
      </w:r>
      <w:r w:rsidRPr="00DD1102">
        <w:rPr>
          <w:sz w:val="20"/>
          <w:szCs w:val="20"/>
        </w:rPr>
        <w:t xml:space="preserve">as one’s own, </w:t>
      </w:r>
    </w:p>
    <w:p w14:paraId="189045B8" w14:textId="77777777" w:rsidR="00040EBC" w:rsidRPr="00DD1102" w:rsidRDefault="00040EBC" w:rsidP="00040EBC">
      <w:pPr>
        <w:ind w:firstLine="720"/>
        <w:rPr>
          <w:sz w:val="20"/>
          <w:szCs w:val="20"/>
        </w:rPr>
      </w:pPr>
      <w:r w:rsidRPr="00DD1102">
        <w:rPr>
          <w:sz w:val="20"/>
          <w:szCs w:val="20"/>
        </w:rPr>
        <w:t xml:space="preserve"> 2.</w:t>
      </w:r>
      <w:r w:rsidRPr="00DD1102">
        <w:rPr>
          <w:b/>
          <w:bCs/>
          <w:sz w:val="20"/>
          <w:szCs w:val="20"/>
        </w:rPr>
        <w:t xml:space="preserve"> copying </w:t>
      </w:r>
      <w:r w:rsidRPr="00DD1102">
        <w:rPr>
          <w:sz w:val="20"/>
          <w:szCs w:val="20"/>
        </w:rPr>
        <w:t>work in class, before class, or while in another class.</w:t>
      </w:r>
    </w:p>
    <w:p w14:paraId="71CF6388" w14:textId="77777777" w:rsidR="00040EBC" w:rsidRPr="00DD1102" w:rsidRDefault="00040EBC" w:rsidP="00040EBC">
      <w:pPr>
        <w:ind w:firstLine="720"/>
        <w:rPr>
          <w:sz w:val="20"/>
          <w:szCs w:val="20"/>
        </w:rPr>
      </w:pPr>
    </w:p>
    <w:p w14:paraId="3C2A4162" w14:textId="77777777" w:rsidR="00040EBC" w:rsidRPr="00DD1102" w:rsidRDefault="00040EBC" w:rsidP="00040EBC">
      <w:pPr>
        <w:ind w:firstLine="720"/>
        <w:rPr>
          <w:sz w:val="20"/>
          <w:szCs w:val="20"/>
        </w:rPr>
      </w:pPr>
      <w:r w:rsidRPr="00DD1102">
        <w:rPr>
          <w:sz w:val="20"/>
          <w:szCs w:val="20"/>
        </w:rPr>
        <w:t>What happens when you cheat . . .? </w:t>
      </w:r>
    </w:p>
    <w:p w14:paraId="3C1B1283" w14:textId="77777777" w:rsidR="00040EBC" w:rsidRPr="00DD1102" w:rsidRDefault="00040EBC" w:rsidP="00040EBC">
      <w:pPr>
        <w:numPr>
          <w:ilvl w:val="0"/>
          <w:numId w:val="12"/>
        </w:numPr>
        <w:rPr>
          <w:sz w:val="20"/>
          <w:szCs w:val="20"/>
        </w:rPr>
      </w:pPr>
      <w:r w:rsidRPr="00DD1102">
        <w:rPr>
          <w:b/>
          <w:bCs/>
          <w:sz w:val="20"/>
          <w:szCs w:val="20"/>
        </w:rPr>
        <w:t>The first time</w:t>
      </w:r>
      <w:r w:rsidRPr="00DD1102">
        <w:rPr>
          <w:sz w:val="20"/>
          <w:szCs w:val="20"/>
        </w:rPr>
        <w:t> </w:t>
      </w:r>
    </w:p>
    <w:p w14:paraId="75A1F11F" w14:textId="77777777" w:rsidR="00040EBC" w:rsidRPr="00DD1102" w:rsidRDefault="00040EBC" w:rsidP="00040EBC">
      <w:pPr>
        <w:numPr>
          <w:ilvl w:val="1"/>
          <w:numId w:val="12"/>
        </w:numPr>
        <w:rPr>
          <w:sz w:val="20"/>
          <w:szCs w:val="20"/>
        </w:rPr>
      </w:pPr>
      <w:r w:rsidRPr="00DD1102">
        <w:rPr>
          <w:sz w:val="20"/>
          <w:szCs w:val="20"/>
        </w:rPr>
        <w:t>Assume there is some type of misunderstanding, a conversation with the student happens. The student will be allowed to redo the assignment with the understanding that this will not happen again.  </w:t>
      </w:r>
    </w:p>
    <w:p w14:paraId="60AC21AE" w14:textId="77777777" w:rsidR="00040EBC" w:rsidRPr="00DD1102" w:rsidRDefault="00040EBC" w:rsidP="00040EBC">
      <w:pPr>
        <w:numPr>
          <w:ilvl w:val="0"/>
          <w:numId w:val="12"/>
        </w:numPr>
        <w:rPr>
          <w:sz w:val="20"/>
          <w:szCs w:val="20"/>
        </w:rPr>
      </w:pPr>
      <w:r w:rsidRPr="00DD1102">
        <w:rPr>
          <w:b/>
          <w:bCs/>
          <w:sz w:val="20"/>
          <w:szCs w:val="20"/>
        </w:rPr>
        <w:t>The second time</w:t>
      </w:r>
      <w:r w:rsidRPr="00DD1102">
        <w:rPr>
          <w:sz w:val="20"/>
          <w:szCs w:val="20"/>
        </w:rPr>
        <w:t> </w:t>
      </w:r>
    </w:p>
    <w:p w14:paraId="4694EDF2" w14:textId="77777777" w:rsidR="00040EBC" w:rsidRPr="00DD1102" w:rsidRDefault="00040EBC" w:rsidP="00040EBC">
      <w:pPr>
        <w:numPr>
          <w:ilvl w:val="1"/>
          <w:numId w:val="12"/>
        </w:numPr>
        <w:rPr>
          <w:sz w:val="20"/>
          <w:szCs w:val="20"/>
        </w:rPr>
      </w:pPr>
      <w:r w:rsidRPr="00DD1102">
        <w:rPr>
          <w:sz w:val="20"/>
          <w:szCs w:val="20"/>
        </w:rPr>
        <w:t>If this happens again, you will get a zero for the assignment, and will need to complete the alternative assignment for the work. Also, your parents will be notified via e-mail or a phone call.  </w:t>
      </w:r>
    </w:p>
    <w:p w14:paraId="5A793FAB" w14:textId="77777777" w:rsidR="00040EBC" w:rsidRPr="00DD1102" w:rsidRDefault="00040EBC" w:rsidP="00040EBC">
      <w:pPr>
        <w:spacing w:line="259" w:lineRule="auto"/>
        <w:rPr>
          <w:sz w:val="20"/>
          <w:szCs w:val="20"/>
        </w:rPr>
      </w:pPr>
    </w:p>
    <w:p w14:paraId="788C6C64" w14:textId="77777777" w:rsidR="00040EBC" w:rsidRPr="00AE3AF6" w:rsidRDefault="00040EBC" w:rsidP="00040EBC">
      <w:pPr>
        <w:rPr>
          <w:sz w:val="20"/>
          <w:szCs w:val="20"/>
        </w:rPr>
      </w:pPr>
      <w:r w:rsidRPr="00AE3AF6">
        <w:rPr>
          <w:b/>
          <w:sz w:val="20"/>
          <w:szCs w:val="20"/>
          <w:u w:val="single"/>
        </w:rPr>
        <w:t>Classroom behavior</w:t>
      </w:r>
      <w:r w:rsidRPr="00AE3AF6">
        <w:rPr>
          <w:sz w:val="20"/>
          <w:szCs w:val="20"/>
        </w:rPr>
        <w:t xml:space="preserve">:  It is impossible to learn in a hectic classroom environment. Therefore, poor classroom behavior will not be tolerated.  Disrupting teaching and learning in any way will result in consequences. This means you must follow all school </w:t>
      </w:r>
      <w:r w:rsidRPr="00AE3AF6">
        <w:rPr>
          <w:b/>
          <w:sz w:val="20"/>
          <w:szCs w:val="20"/>
          <w:u w:val="single"/>
        </w:rPr>
        <w:t>and</w:t>
      </w:r>
      <w:r w:rsidRPr="00AE3AF6">
        <w:rPr>
          <w:sz w:val="20"/>
          <w:szCs w:val="20"/>
        </w:rPr>
        <w:t xml:space="preserve"> classroom rules. The consequence ladder will go as follows:</w:t>
      </w:r>
    </w:p>
    <w:p w14:paraId="3E274066" w14:textId="77777777" w:rsidR="00040EBC" w:rsidRPr="00AE3AF6" w:rsidRDefault="00040EBC" w:rsidP="00040EBC">
      <w:pPr>
        <w:pStyle w:val="ListParagraph"/>
        <w:numPr>
          <w:ilvl w:val="0"/>
          <w:numId w:val="14"/>
        </w:numPr>
        <w:suppressAutoHyphens/>
        <w:spacing w:after="0" w:line="240" w:lineRule="auto"/>
        <w:rPr>
          <w:rFonts w:ascii="Times New Roman" w:hAnsi="Times New Roman"/>
          <w:sz w:val="20"/>
          <w:szCs w:val="20"/>
        </w:rPr>
      </w:pPr>
      <w:r w:rsidRPr="00AE3AF6">
        <w:rPr>
          <w:rFonts w:ascii="Times New Roman" w:hAnsi="Times New Roman"/>
          <w:sz w:val="20"/>
          <w:szCs w:val="20"/>
        </w:rPr>
        <w:t>Verbal warning</w:t>
      </w:r>
    </w:p>
    <w:p w14:paraId="02DE5D81" w14:textId="77777777" w:rsidR="00040EBC" w:rsidRPr="00AE3AF6" w:rsidRDefault="00040EBC" w:rsidP="00040EBC">
      <w:pPr>
        <w:pStyle w:val="ListParagraph"/>
        <w:numPr>
          <w:ilvl w:val="0"/>
          <w:numId w:val="14"/>
        </w:numPr>
        <w:suppressAutoHyphens/>
        <w:spacing w:after="0" w:line="240" w:lineRule="auto"/>
        <w:rPr>
          <w:rFonts w:ascii="Times New Roman" w:hAnsi="Times New Roman"/>
          <w:sz w:val="20"/>
          <w:szCs w:val="20"/>
        </w:rPr>
      </w:pPr>
      <w:r w:rsidRPr="00AE3AF6">
        <w:rPr>
          <w:rFonts w:ascii="Times New Roman" w:hAnsi="Times New Roman"/>
          <w:sz w:val="20"/>
          <w:szCs w:val="20"/>
        </w:rPr>
        <w:t>Seat change</w:t>
      </w:r>
    </w:p>
    <w:p w14:paraId="27B5C62D" w14:textId="77777777" w:rsidR="00040EBC" w:rsidRPr="00AE3AF6" w:rsidRDefault="00040EBC" w:rsidP="00040EBC">
      <w:pPr>
        <w:pStyle w:val="ListParagraph"/>
        <w:numPr>
          <w:ilvl w:val="0"/>
          <w:numId w:val="14"/>
        </w:numPr>
        <w:suppressAutoHyphens/>
        <w:spacing w:after="0" w:line="240" w:lineRule="auto"/>
        <w:rPr>
          <w:rFonts w:ascii="Times New Roman" w:hAnsi="Times New Roman"/>
          <w:sz w:val="20"/>
          <w:szCs w:val="20"/>
        </w:rPr>
      </w:pPr>
      <w:r w:rsidRPr="00AE3AF6">
        <w:rPr>
          <w:rFonts w:ascii="Times New Roman" w:hAnsi="Times New Roman"/>
          <w:sz w:val="20"/>
          <w:szCs w:val="20"/>
        </w:rPr>
        <w:t xml:space="preserve">Conference with Ms. Rai in the hall </w:t>
      </w:r>
    </w:p>
    <w:p w14:paraId="03807B8E" w14:textId="77777777" w:rsidR="00040EBC" w:rsidRPr="00AE3AF6" w:rsidRDefault="00040EBC" w:rsidP="00040EBC">
      <w:pPr>
        <w:pStyle w:val="ListParagraph"/>
        <w:numPr>
          <w:ilvl w:val="0"/>
          <w:numId w:val="14"/>
        </w:numPr>
        <w:suppressAutoHyphens/>
        <w:spacing w:after="0" w:line="240" w:lineRule="auto"/>
        <w:rPr>
          <w:rFonts w:ascii="Times New Roman" w:hAnsi="Times New Roman"/>
          <w:sz w:val="20"/>
          <w:szCs w:val="20"/>
        </w:rPr>
      </w:pPr>
      <w:r w:rsidRPr="00AE3AF6">
        <w:rPr>
          <w:rFonts w:ascii="Times New Roman" w:hAnsi="Times New Roman"/>
          <w:sz w:val="20"/>
          <w:szCs w:val="20"/>
        </w:rPr>
        <w:t xml:space="preserve">Phone call home &amp; Referral </w:t>
      </w:r>
    </w:p>
    <w:p w14:paraId="73109A79" w14:textId="77777777" w:rsidR="00040EBC" w:rsidRPr="00AE3AF6" w:rsidRDefault="00040EBC" w:rsidP="00040EBC">
      <w:pPr>
        <w:rPr>
          <w:sz w:val="20"/>
          <w:szCs w:val="20"/>
        </w:rPr>
      </w:pPr>
      <w:r w:rsidRPr="00AE3AF6">
        <w:rPr>
          <w:sz w:val="20"/>
          <w:szCs w:val="20"/>
        </w:rPr>
        <w:t>On the other hand, making good choices in class will give you many benefits including:</w:t>
      </w:r>
    </w:p>
    <w:p w14:paraId="5F031462" w14:textId="77777777" w:rsidR="00040EBC" w:rsidRPr="00AE3AF6" w:rsidRDefault="00040EBC" w:rsidP="00040EBC">
      <w:pPr>
        <w:pStyle w:val="ListParagraph"/>
        <w:numPr>
          <w:ilvl w:val="0"/>
          <w:numId w:val="15"/>
        </w:numPr>
        <w:suppressAutoHyphens/>
        <w:spacing w:after="0" w:line="240" w:lineRule="auto"/>
        <w:rPr>
          <w:rFonts w:ascii="Times New Roman" w:hAnsi="Times New Roman"/>
          <w:sz w:val="20"/>
          <w:szCs w:val="20"/>
        </w:rPr>
      </w:pPr>
      <w:r w:rsidRPr="00AE3AF6">
        <w:rPr>
          <w:rFonts w:ascii="Times New Roman" w:hAnsi="Times New Roman"/>
          <w:sz w:val="20"/>
          <w:szCs w:val="20"/>
        </w:rPr>
        <w:t>Mastering material and good grades</w:t>
      </w:r>
    </w:p>
    <w:p w14:paraId="1431DA55" w14:textId="77777777" w:rsidR="00040EBC" w:rsidRDefault="00040EBC" w:rsidP="00040EBC">
      <w:pPr>
        <w:pStyle w:val="ListParagraph"/>
        <w:numPr>
          <w:ilvl w:val="0"/>
          <w:numId w:val="15"/>
        </w:numPr>
        <w:suppressAutoHyphens/>
        <w:spacing w:after="0" w:line="240" w:lineRule="auto"/>
        <w:rPr>
          <w:rFonts w:ascii="Times New Roman" w:hAnsi="Times New Roman"/>
          <w:sz w:val="20"/>
          <w:szCs w:val="20"/>
        </w:rPr>
      </w:pPr>
      <w:r w:rsidRPr="00AE3AF6">
        <w:rPr>
          <w:rFonts w:ascii="Times New Roman" w:hAnsi="Times New Roman"/>
          <w:sz w:val="20"/>
          <w:szCs w:val="20"/>
        </w:rPr>
        <w:t>Positive phone call home</w:t>
      </w:r>
    </w:p>
    <w:p w14:paraId="7E65765B" w14:textId="77777777" w:rsidR="0018197E" w:rsidRDefault="0018197E" w:rsidP="0018197E">
      <w:pPr>
        <w:pStyle w:val="ListParagraph"/>
        <w:suppressAutoHyphens/>
        <w:spacing w:after="0" w:line="240" w:lineRule="auto"/>
        <w:ind w:left="1080"/>
        <w:rPr>
          <w:rFonts w:ascii="Times New Roman" w:hAnsi="Times New Roman"/>
          <w:sz w:val="20"/>
          <w:szCs w:val="20"/>
        </w:rPr>
      </w:pPr>
    </w:p>
    <w:p w14:paraId="6840297A" w14:textId="77777777" w:rsidR="0018197E" w:rsidRPr="00DD1102" w:rsidRDefault="0018197E" w:rsidP="0018197E">
      <w:pPr>
        <w:pStyle w:val="Heading1"/>
        <w:ind w:left="-5"/>
        <w:jc w:val="left"/>
        <w:rPr>
          <w:sz w:val="20"/>
          <w:szCs w:val="20"/>
          <w:u w:val="single"/>
        </w:rPr>
      </w:pPr>
      <w:r w:rsidRPr="00DD1102">
        <w:rPr>
          <w:sz w:val="20"/>
          <w:szCs w:val="20"/>
          <w:u w:val="single"/>
        </w:rPr>
        <w:t>Classroom Expectations:</w:t>
      </w:r>
    </w:p>
    <w:p w14:paraId="00841267" w14:textId="07ADF63D" w:rsidR="0018197E" w:rsidRPr="00AE3AF6" w:rsidRDefault="0018197E" w:rsidP="0018197E">
      <w:pPr>
        <w:pStyle w:val="Heading1"/>
        <w:numPr>
          <w:ilvl w:val="0"/>
          <w:numId w:val="13"/>
        </w:numPr>
        <w:tabs>
          <w:tab w:val="num" w:pos="360"/>
        </w:tabs>
        <w:jc w:val="left"/>
        <w:rPr>
          <w:b w:val="0"/>
          <w:bCs w:val="0"/>
          <w:sz w:val="20"/>
          <w:szCs w:val="20"/>
        </w:rPr>
      </w:pPr>
      <w:r w:rsidRPr="00DD1102">
        <w:rPr>
          <w:b w:val="0"/>
          <w:bCs w:val="0"/>
          <w:sz w:val="20"/>
          <w:szCs w:val="20"/>
        </w:rPr>
        <w:t>Be Prompt - Come to class on time. Students are expected to be in their assigned seat and working</w:t>
      </w:r>
      <w:r>
        <w:rPr>
          <w:b w:val="0"/>
          <w:bCs w:val="0"/>
          <w:sz w:val="20"/>
          <w:szCs w:val="20"/>
        </w:rPr>
        <w:t xml:space="preserve"> </w:t>
      </w:r>
      <w:r w:rsidRPr="00AE3AF6">
        <w:rPr>
          <w:b w:val="0"/>
          <w:bCs w:val="0"/>
          <w:sz w:val="20"/>
          <w:szCs w:val="20"/>
        </w:rPr>
        <w:t xml:space="preserve">on the “Do Now” when </w:t>
      </w:r>
      <w:r>
        <w:rPr>
          <w:b w:val="0"/>
          <w:bCs w:val="0"/>
          <w:sz w:val="20"/>
          <w:szCs w:val="20"/>
        </w:rPr>
        <w:t xml:space="preserve">  </w:t>
      </w:r>
      <w:r w:rsidRPr="00AE3AF6">
        <w:rPr>
          <w:b w:val="0"/>
          <w:bCs w:val="0"/>
          <w:sz w:val="20"/>
          <w:szCs w:val="20"/>
        </w:rPr>
        <w:t xml:space="preserve">the </w:t>
      </w:r>
      <w:r w:rsidRPr="00AE3AF6">
        <w:rPr>
          <w:b w:val="0"/>
          <w:bCs w:val="0"/>
          <w:sz w:val="20"/>
          <w:szCs w:val="20"/>
          <w:u w:val="single"/>
        </w:rPr>
        <w:t>final class bell rings</w:t>
      </w:r>
      <w:r w:rsidRPr="00AE3AF6">
        <w:rPr>
          <w:b w:val="0"/>
          <w:bCs w:val="0"/>
          <w:sz w:val="20"/>
          <w:szCs w:val="20"/>
        </w:rPr>
        <w:t xml:space="preserve">.  </w:t>
      </w:r>
    </w:p>
    <w:p w14:paraId="65C2AE2A" w14:textId="77777777" w:rsidR="0018197E" w:rsidRPr="00AE3AF6" w:rsidRDefault="0018197E" w:rsidP="0018197E">
      <w:pPr>
        <w:pStyle w:val="ListParagraph"/>
        <w:numPr>
          <w:ilvl w:val="0"/>
          <w:numId w:val="13"/>
        </w:numPr>
        <w:suppressAutoHyphens/>
        <w:spacing w:after="0" w:line="240" w:lineRule="auto"/>
        <w:rPr>
          <w:rFonts w:ascii="Times New Roman" w:hAnsi="Times New Roman"/>
          <w:sz w:val="20"/>
          <w:szCs w:val="20"/>
        </w:rPr>
      </w:pPr>
      <w:r w:rsidRPr="00AE3AF6">
        <w:rPr>
          <w:rFonts w:ascii="Times New Roman" w:hAnsi="Times New Roman"/>
          <w:sz w:val="20"/>
          <w:szCs w:val="20"/>
        </w:rPr>
        <w:t>Be Prepared</w:t>
      </w:r>
      <w:r w:rsidRPr="00AE3AF6">
        <w:rPr>
          <w:rFonts w:ascii="Times New Roman" w:hAnsi="Times New Roman"/>
          <w:b/>
          <w:bCs/>
          <w:sz w:val="20"/>
          <w:szCs w:val="20"/>
        </w:rPr>
        <w:t xml:space="preserve"> - </w:t>
      </w:r>
      <w:r w:rsidRPr="00AE3AF6">
        <w:rPr>
          <w:rFonts w:ascii="Times New Roman" w:hAnsi="Times New Roman"/>
          <w:sz w:val="20"/>
          <w:szCs w:val="20"/>
        </w:rPr>
        <w:t>Bring all necessary materials - pencil, notebook, laptop to class daily, ready to learn.</w:t>
      </w:r>
    </w:p>
    <w:p w14:paraId="78A07CAA" w14:textId="77777777" w:rsidR="0018197E" w:rsidRPr="00AE3AF6" w:rsidRDefault="0018197E" w:rsidP="0018197E">
      <w:pPr>
        <w:pStyle w:val="ListParagraph"/>
        <w:numPr>
          <w:ilvl w:val="0"/>
          <w:numId w:val="13"/>
        </w:numPr>
        <w:suppressAutoHyphens/>
        <w:spacing w:after="0" w:line="240" w:lineRule="auto"/>
        <w:rPr>
          <w:rFonts w:ascii="Times New Roman" w:hAnsi="Times New Roman"/>
          <w:sz w:val="20"/>
          <w:szCs w:val="20"/>
        </w:rPr>
      </w:pPr>
      <w:r w:rsidRPr="00AE3AF6">
        <w:rPr>
          <w:rFonts w:ascii="Times New Roman" w:hAnsi="Times New Roman"/>
          <w:sz w:val="20"/>
          <w:szCs w:val="20"/>
        </w:rPr>
        <w:t>Be Polite - Respect teacher, classmates, others property.</w:t>
      </w:r>
    </w:p>
    <w:p w14:paraId="3FDB7148" w14:textId="77777777" w:rsidR="0018197E" w:rsidRPr="009F3943" w:rsidRDefault="0018197E" w:rsidP="0018197E">
      <w:pPr>
        <w:numPr>
          <w:ilvl w:val="0"/>
          <w:numId w:val="13"/>
        </w:numPr>
        <w:suppressAutoHyphens/>
        <w:rPr>
          <w:sz w:val="20"/>
          <w:szCs w:val="20"/>
        </w:rPr>
      </w:pPr>
      <w:r w:rsidRPr="009F3943">
        <w:rPr>
          <w:sz w:val="20"/>
          <w:szCs w:val="20"/>
        </w:rPr>
        <w:t>No eating and drinking beverage in the class.</w:t>
      </w:r>
    </w:p>
    <w:p w14:paraId="188CAFC7" w14:textId="77777777" w:rsidR="0018197E" w:rsidRPr="00AE3AF6" w:rsidRDefault="0018197E" w:rsidP="0018197E">
      <w:pPr>
        <w:pStyle w:val="ListParagraph"/>
        <w:suppressAutoHyphens/>
        <w:spacing w:after="0" w:line="240" w:lineRule="auto"/>
        <w:ind w:left="1080"/>
        <w:rPr>
          <w:rFonts w:ascii="Times New Roman" w:hAnsi="Times New Roman"/>
          <w:sz w:val="20"/>
          <w:szCs w:val="20"/>
        </w:rPr>
      </w:pPr>
    </w:p>
    <w:p w14:paraId="23B405EC" w14:textId="77777777" w:rsidR="00040EBC" w:rsidRPr="00DD1102" w:rsidRDefault="00040EBC" w:rsidP="00040EBC">
      <w:pPr>
        <w:ind w:left="-5"/>
        <w:rPr>
          <w:sz w:val="20"/>
          <w:szCs w:val="20"/>
        </w:rPr>
      </w:pPr>
      <w:r w:rsidRPr="00DD1102">
        <w:rPr>
          <w:b/>
          <w:sz w:val="20"/>
          <w:szCs w:val="20"/>
          <w:u w:val="single"/>
        </w:rPr>
        <w:t>Technology Use:</w:t>
      </w:r>
      <w:r w:rsidRPr="00DD1102">
        <w:rPr>
          <w:sz w:val="20"/>
          <w:szCs w:val="20"/>
        </w:rPr>
        <w:t xml:space="preserve"> </w:t>
      </w:r>
      <w:r w:rsidRPr="00DD1102">
        <w:rPr>
          <w:rFonts w:eastAsia="Comic Sans MS"/>
          <w:sz w:val="20"/>
          <w:szCs w:val="20"/>
        </w:rPr>
        <w:t xml:space="preserve"> </w:t>
      </w:r>
      <w:r w:rsidRPr="00DD1102">
        <w:rPr>
          <w:sz w:val="20"/>
          <w:szCs w:val="20"/>
        </w:rPr>
        <w:t xml:space="preserve">Your laptop is required every day. The goal is to use your devices to support your learning. During class try to limit your distractions and use your devices for the teacher assigned use. </w:t>
      </w:r>
    </w:p>
    <w:p w14:paraId="4C53F5FE" w14:textId="77777777" w:rsidR="00040EBC" w:rsidRPr="00DD1102" w:rsidRDefault="00040EBC" w:rsidP="00040EBC">
      <w:pPr>
        <w:spacing w:line="259" w:lineRule="auto"/>
        <w:rPr>
          <w:b/>
          <w:bCs/>
          <w:sz w:val="20"/>
          <w:szCs w:val="20"/>
          <w:u w:val="single"/>
        </w:rPr>
      </w:pPr>
      <w:r w:rsidRPr="00DD1102">
        <w:rPr>
          <w:sz w:val="20"/>
          <w:szCs w:val="20"/>
        </w:rPr>
        <w:t>Students will check their email and Teams frequently for important information from the teacher and will respond to the teacher’s emails when needed.</w:t>
      </w:r>
    </w:p>
    <w:p w14:paraId="4C10E126" w14:textId="77777777" w:rsidR="00040EBC" w:rsidRDefault="00040EBC" w:rsidP="00040EBC">
      <w:pPr>
        <w:rPr>
          <w:b/>
          <w:bCs/>
          <w:sz w:val="20"/>
          <w:szCs w:val="20"/>
          <w:u w:val="single"/>
        </w:rPr>
      </w:pPr>
    </w:p>
    <w:p w14:paraId="6144BD78" w14:textId="77777777" w:rsidR="00040EBC" w:rsidRDefault="00040EBC" w:rsidP="005A0FAA">
      <w:pPr>
        <w:rPr>
          <w:b/>
          <w:sz w:val="20"/>
          <w:szCs w:val="20"/>
          <w:u w:val="single"/>
        </w:rPr>
      </w:pPr>
    </w:p>
    <w:p w14:paraId="7184D011" w14:textId="77777777" w:rsidR="00BD466E" w:rsidRDefault="00BD466E" w:rsidP="00005F60">
      <w:pPr>
        <w:rPr>
          <w:sz w:val="20"/>
          <w:szCs w:val="20"/>
        </w:rPr>
      </w:pPr>
    </w:p>
    <w:p w14:paraId="0F2F00F5" w14:textId="77777777" w:rsidR="00BD466E" w:rsidRDefault="00BD466E" w:rsidP="00005F60">
      <w:pPr>
        <w:rPr>
          <w:sz w:val="20"/>
          <w:szCs w:val="20"/>
        </w:rPr>
      </w:pPr>
    </w:p>
    <w:p w14:paraId="19447652" w14:textId="77777777" w:rsidR="00BD466E" w:rsidRDefault="00BD466E" w:rsidP="00005F60">
      <w:pPr>
        <w:rPr>
          <w:sz w:val="20"/>
          <w:szCs w:val="20"/>
        </w:rPr>
      </w:pPr>
    </w:p>
    <w:p w14:paraId="727BEDEB" w14:textId="77777777" w:rsidR="00BD466E" w:rsidRDefault="00BD466E" w:rsidP="00005F60">
      <w:pPr>
        <w:rPr>
          <w:sz w:val="20"/>
          <w:szCs w:val="20"/>
        </w:rPr>
      </w:pPr>
    </w:p>
    <w:p w14:paraId="1763512D" w14:textId="77777777" w:rsidR="00BD466E" w:rsidRDefault="00BD466E" w:rsidP="00005F60">
      <w:pPr>
        <w:rPr>
          <w:sz w:val="20"/>
          <w:szCs w:val="20"/>
        </w:rPr>
      </w:pPr>
    </w:p>
    <w:p w14:paraId="582DE81D" w14:textId="77777777" w:rsidR="00BD466E" w:rsidRDefault="00BD466E" w:rsidP="00005F60">
      <w:pPr>
        <w:rPr>
          <w:sz w:val="20"/>
          <w:szCs w:val="20"/>
        </w:rPr>
      </w:pPr>
    </w:p>
    <w:p w14:paraId="742E8649" w14:textId="77777777" w:rsidR="00BD466E" w:rsidRDefault="00BD466E" w:rsidP="00005F60">
      <w:pPr>
        <w:rPr>
          <w:sz w:val="20"/>
          <w:szCs w:val="20"/>
        </w:rPr>
      </w:pPr>
    </w:p>
    <w:sectPr w:rsidR="00BD466E" w:rsidSect="00E060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080" w:hanging="360"/>
      </w:pPr>
      <w:rPr>
        <w:rFonts w:hint="default"/>
      </w:rPr>
    </w:lvl>
  </w:abstractNum>
  <w:abstractNum w:abstractNumId="2" w15:restartNumberingAfterBreak="0">
    <w:nsid w:val="00000005"/>
    <w:multiLevelType w:val="singleLevel"/>
    <w:tmpl w:val="00000005"/>
    <w:name w:val="WW8Num6"/>
    <w:lvl w:ilvl="0">
      <w:start w:val="1"/>
      <w:numFmt w:val="decimal"/>
      <w:lvlText w:val="%1."/>
      <w:lvlJc w:val="left"/>
      <w:pPr>
        <w:tabs>
          <w:tab w:val="num" w:pos="0"/>
        </w:tabs>
        <w:ind w:left="1080" w:hanging="360"/>
      </w:pPr>
      <w:rPr>
        <w:rFonts w:hint="default"/>
      </w:rPr>
    </w:lvl>
  </w:abstractNum>
  <w:abstractNum w:abstractNumId="3" w15:restartNumberingAfterBreak="0">
    <w:nsid w:val="019B4353"/>
    <w:multiLevelType w:val="hybridMultilevel"/>
    <w:tmpl w:val="2356F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DE610D"/>
    <w:multiLevelType w:val="singleLevel"/>
    <w:tmpl w:val="00000004"/>
    <w:lvl w:ilvl="0">
      <w:start w:val="1"/>
      <w:numFmt w:val="decimal"/>
      <w:lvlText w:val="%1."/>
      <w:lvlJc w:val="left"/>
      <w:pPr>
        <w:tabs>
          <w:tab w:val="num" w:pos="720"/>
        </w:tabs>
        <w:ind w:left="720" w:hanging="360"/>
      </w:pPr>
      <w:rPr>
        <w:rFonts w:hint="default"/>
        <w:sz w:val="20"/>
        <w:szCs w:val="20"/>
      </w:rPr>
    </w:lvl>
  </w:abstractNum>
  <w:abstractNum w:abstractNumId="5" w15:restartNumberingAfterBreak="0">
    <w:nsid w:val="1D172DFE"/>
    <w:multiLevelType w:val="hybridMultilevel"/>
    <w:tmpl w:val="5A7E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94288"/>
    <w:multiLevelType w:val="hybridMultilevel"/>
    <w:tmpl w:val="215AFCC4"/>
    <w:lvl w:ilvl="0" w:tplc="A4606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013C61"/>
    <w:multiLevelType w:val="hybridMultilevel"/>
    <w:tmpl w:val="3A5C6734"/>
    <w:lvl w:ilvl="0" w:tplc="95F8E524">
      <w:start w:val="1"/>
      <w:numFmt w:val="bullet"/>
      <w:lvlText w:val="•"/>
      <w:lvlJc w:val="left"/>
      <w:pPr>
        <w:tabs>
          <w:tab w:val="num" w:pos="720"/>
        </w:tabs>
        <w:ind w:left="720" w:hanging="360"/>
      </w:pPr>
      <w:rPr>
        <w:rFonts w:ascii="Arial" w:hAnsi="Arial" w:hint="default"/>
      </w:rPr>
    </w:lvl>
    <w:lvl w:ilvl="1" w:tplc="331AF05E">
      <w:start w:val="132"/>
      <w:numFmt w:val="bullet"/>
      <w:lvlText w:val="–"/>
      <w:lvlJc w:val="left"/>
      <w:pPr>
        <w:tabs>
          <w:tab w:val="num" w:pos="1440"/>
        </w:tabs>
        <w:ind w:left="1440" w:hanging="360"/>
      </w:pPr>
      <w:rPr>
        <w:rFonts w:ascii="Arial" w:hAnsi="Arial" w:hint="default"/>
      </w:rPr>
    </w:lvl>
    <w:lvl w:ilvl="2" w:tplc="D0A6F8DC" w:tentative="1">
      <w:start w:val="1"/>
      <w:numFmt w:val="bullet"/>
      <w:lvlText w:val="•"/>
      <w:lvlJc w:val="left"/>
      <w:pPr>
        <w:tabs>
          <w:tab w:val="num" w:pos="2160"/>
        </w:tabs>
        <w:ind w:left="2160" w:hanging="360"/>
      </w:pPr>
      <w:rPr>
        <w:rFonts w:ascii="Arial" w:hAnsi="Arial" w:hint="default"/>
      </w:rPr>
    </w:lvl>
    <w:lvl w:ilvl="3" w:tplc="B5BA458E" w:tentative="1">
      <w:start w:val="1"/>
      <w:numFmt w:val="bullet"/>
      <w:lvlText w:val="•"/>
      <w:lvlJc w:val="left"/>
      <w:pPr>
        <w:tabs>
          <w:tab w:val="num" w:pos="2880"/>
        </w:tabs>
        <w:ind w:left="2880" w:hanging="360"/>
      </w:pPr>
      <w:rPr>
        <w:rFonts w:ascii="Arial" w:hAnsi="Arial" w:hint="default"/>
      </w:rPr>
    </w:lvl>
    <w:lvl w:ilvl="4" w:tplc="D890876A" w:tentative="1">
      <w:start w:val="1"/>
      <w:numFmt w:val="bullet"/>
      <w:lvlText w:val="•"/>
      <w:lvlJc w:val="left"/>
      <w:pPr>
        <w:tabs>
          <w:tab w:val="num" w:pos="3600"/>
        </w:tabs>
        <w:ind w:left="3600" w:hanging="360"/>
      </w:pPr>
      <w:rPr>
        <w:rFonts w:ascii="Arial" w:hAnsi="Arial" w:hint="default"/>
      </w:rPr>
    </w:lvl>
    <w:lvl w:ilvl="5" w:tplc="574EDE38" w:tentative="1">
      <w:start w:val="1"/>
      <w:numFmt w:val="bullet"/>
      <w:lvlText w:val="•"/>
      <w:lvlJc w:val="left"/>
      <w:pPr>
        <w:tabs>
          <w:tab w:val="num" w:pos="4320"/>
        </w:tabs>
        <w:ind w:left="4320" w:hanging="360"/>
      </w:pPr>
      <w:rPr>
        <w:rFonts w:ascii="Arial" w:hAnsi="Arial" w:hint="default"/>
      </w:rPr>
    </w:lvl>
    <w:lvl w:ilvl="6" w:tplc="CF7C65B0" w:tentative="1">
      <w:start w:val="1"/>
      <w:numFmt w:val="bullet"/>
      <w:lvlText w:val="•"/>
      <w:lvlJc w:val="left"/>
      <w:pPr>
        <w:tabs>
          <w:tab w:val="num" w:pos="5040"/>
        </w:tabs>
        <w:ind w:left="5040" w:hanging="360"/>
      </w:pPr>
      <w:rPr>
        <w:rFonts w:ascii="Arial" w:hAnsi="Arial" w:hint="default"/>
      </w:rPr>
    </w:lvl>
    <w:lvl w:ilvl="7" w:tplc="967ECC4E" w:tentative="1">
      <w:start w:val="1"/>
      <w:numFmt w:val="bullet"/>
      <w:lvlText w:val="•"/>
      <w:lvlJc w:val="left"/>
      <w:pPr>
        <w:tabs>
          <w:tab w:val="num" w:pos="5760"/>
        </w:tabs>
        <w:ind w:left="5760" w:hanging="360"/>
      </w:pPr>
      <w:rPr>
        <w:rFonts w:ascii="Arial" w:hAnsi="Arial" w:hint="default"/>
      </w:rPr>
    </w:lvl>
    <w:lvl w:ilvl="8" w:tplc="59F8F9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593FEB"/>
    <w:multiLevelType w:val="hybridMultilevel"/>
    <w:tmpl w:val="973C7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F85034"/>
    <w:multiLevelType w:val="hybridMultilevel"/>
    <w:tmpl w:val="6800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05C0C"/>
    <w:multiLevelType w:val="hybridMultilevel"/>
    <w:tmpl w:val="10EA3B12"/>
    <w:lvl w:ilvl="0" w:tplc="D4A4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2F7C79"/>
    <w:multiLevelType w:val="hybridMultilevel"/>
    <w:tmpl w:val="0602C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60506"/>
    <w:multiLevelType w:val="hybridMultilevel"/>
    <w:tmpl w:val="8CD0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794885">
    <w:abstractNumId w:val="8"/>
  </w:num>
  <w:num w:numId="2" w16cid:durableId="1177845416">
    <w:abstractNumId w:val="11"/>
  </w:num>
  <w:num w:numId="3" w16cid:durableId="1167137486">
    <w:abstractNumId w:val="3"/>
  </w:num>
  <w:num w:numId="4" w16cid:durableId="214662199">
    <w:abstractNumId w:val="9"/>
  </w:num>
  <w:num w:numId="5" w16cid:durableId="712117470">
    <w:abstractNumId w:val="5"/>
  </w:num>
  <w:num w:numId="6" w16cid:durableId="1235314245">
    <w:abstractNumId w:val="10"/>
  </w:num>
  <w:num w:numId="7" w16cid:durableId="1057974608">
    <w:abstractNumId w:val="6"/>
  </w:num>
  <w:num w:numId="8" w16cid:durableId="1703631679">
    <w:abstractNumId w:val="0"/>
  </w:num>
  <w:num w:numId="9" w16cid:durableId="1124687754">
    <w:abstractNumId w:val="1"/>
  </w:num>
  <w:num w:numId="10" w16cid:durableId="2073655784">
    <w:abstractNumId w:val="2"/>
  </w:num>
  <w:num w:numId="11" w16cid:durableId="2138790450">
    <w:abstractNumId w:val="4"/>
  </w:num>
  <w:num w:numId="12" w16cid:durableId="2097286998">
    <w:abstractNumId w:val="7"/>
  </w:num>
  <w:num w:numId="13" w16cid:durableId="726223392">
    <w:abstractNumId w:val="12"/>
  </w:num>
  <w:num w:numId="14" w16cid:durableId="2103723615">
    <w:abstractNumId w:val="2"/>
    <w:lvlOverride w:ilvl="0">
      <w:startOverride w:val="1"/>
    </w:lvlOverride>
  </w:num>
  <w:num w:numId="15" w16cid:durableId="211918146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71"/>
    <w:rsid w:val="00005F60"/>
    <w:rsid w:val="00010647"/>
    <w:rsid w:val="0001490E"/>
    <w:rsid w:val="00040EBC"/>
    <w:rsid w:val="000451FC"/>
    <w:rsid w:val="0005299D"/>
    <w:rsid w:val="000F1A60"/>
    <w:rsid w:val="001052E2"/>
    <w:rsid w:val="00143D79"/>
    <w:rsid w:val="0018197E"/>
    <w:rsid w:val="001D4161"/>
    <w:rsid w:val="00226DC6"/>
    <w:rsid w:val="00227E90"/>
    <w:rsid w:val="00254441"/>
    <w:rsid w:val="00282BE7"/>
    <w:rsid w:val="002A2F98"/>
    <w:rsid w:val="002B2DF3"/>
    <w:rsid w:val="002B3CA5"/>
    <w:rsid w:val="002B7164"/>
    <w:rsid w:val="002E2071"/>
    <w:rsid w:val="002E7A89"/>
    <w:rsid w:val="0031602B"/>
    <w:rsid w:val="003451C8"/>
    <w:rsid w:val="00353370"/>
    <w:rsid w:val="00356774"/>
    <w:rsid w:val="003830A6"/>
    <w:rsid w:val="003A050E"/>
    <w:rsid w:val="003D0BC7"/>
    <w:rsid w:val="003D2DC9"/>
    <w:rsid w:val="00433E9C"/>
    <w:rsid w:val="00492E78"/>
    <w:rsid w:val="00493B3D"/>
    <w:rsid w:val="00535CFF"/>
    <w:rsid w:val="005A0FAA"/>
    <w:rsid w:val="005A21F9"/>
    <w:rsid w:val="006077C9"/>
    <w:rsid w:val="006B33A8"/>
    <w:rsid w:val="006C018F"/>
    <w:rsid w:val="006C1377"/>
    <w:rsid w:val="006E7F66"/>
    <w:rsid w:val="0070750C"/>
    <w:rsid w:val="00717D2F"/>
    <w:rsid w:val="007C5980"/>
    <w:rsid w:val="008465EB"/>
    <w:rsid w:val="00854C52"/>
    <w:rsid w:val="00893832"/>
    <w:rsid w:val="008A78D5"/>
    <w:rsid w:val="008B1A84"/>
    <w:rsid w:val="008B248C"/>
    <w:rsid w:val="008C482E"/>
    <w:rsid w:val="008E308E"/>
    <w:rsid w:val="00921A1A"/>
    <w:rsid w:val="00947DF1"/>
    <w:rsid w:val="00960232"/>
    <w:rsid w:val="00971FBA"/>
    <w:rsid w:val="00995055"/>
    <w:rsid w:val="009C7D37"/>
    <w:rsid w:val="00A45304"/>
    <w:rsid w:val="00AB34B3"/>
    <w:rsid w:val="00AE6F6D"/>
    <w:rsid w:val="00B81BD7"/>
    <w:rsid w:val="00B97BB2"/>
    <w:rsid w:val="00BA4C3B"/>
    <w:rsid w:val="00BB213A"/>
    <w:rsid w:val="00BC488C"/>
    <w:rsid w:val="00BD29F4"/>
    <w:rsid w:val="00BD466E"/>
    <w:rsid w:val="00C14EF1"/>
    <w:rsid w:val="00C5623D"/>
    <w:rsid w:val="00C6702B"/>
    <w:rsid w:val="00C736D7"/>
    <w:rsid w:val="00C85C2A"/>
    <w:rsid w:val="00CC142A"/>
    <w:rsid w:val="00CC61D8"/>
    <w:rsid w:val="00D214F8"/>
    <w:rsid w:val="00D25F31"/>
    <w:rsid w:val="00D33542"/>
    <w:rsid w:val="00D465A3"/>
    <w:rsid w:val="00D470E9"/>
    <w:rsid w:val="00D7113D"/>
    <w:rsid w:val="00D857B1"/>
    <w:rsid w:val="00D96F45"/>
    <w:rsid w:val="00DB5F3D"/>
    <w:rsid w:val="00DC4ACD"/>
    <w:rsid w:val="00DD0362"/>
    <w:rsid w:val="00E06092"/>
    <w:rsid w:val="00E17E82"/>
    <w:rsid w:val="00E46068"/>
    <w:rsid w:val="00E81F09"/>
    <w:rsid w:val="00EB03A7"/>
    <w:rsid w:val="00EF11CC"/>
    <w:rsid w:val="00F05858"/>
    <w:rsid w:val="00F27C6E"/>
    <w:rsid w:val="00F40C07"/>
    <w:rsid w:val="00F824D6"/>
    <w:rsid w:val="00FC2CD5"/>
    <w:rsid w:val="00FC5F34"/>
    <w:rsid w:val="00FE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94F96"/>
  <w15:chartTrackingRefBased/>
  <w15:docId w15:val="{9898B0EA-BD9E-422A-9BE7-9F7BFBBC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Indent">
    <w:name w:val="Body Text Indent"/>
    <w:basedOn w:val="Normal"/>
    <w:semiHidden/>
    <w:pPr>
      <w:ind w:left="1440" w:hanging="240"/>
    </w:pPr>
  </w:style>
  <w:style w:type="paragraph" w:customStyle="1" w:styleId="NoSpacing1">
    <w:name w:val="No Spacing1"/>
    <w:uiPriority w:val="1"/>
    <w:semiHidden/>
    <w:qFormat/>
    <w:rsid w:val="003D0BC7"/>
    <w:rPr>
      <w:rFonts w:ascii="Calibri" w:eastAsia="Calibri" w:hAnsi="Calibri"/>
      <w:sz w:val="22"/>
      <w:szCs w:val="22"/>
    </w:rPr>
  </w:style>
  <w:style w:type="character" w:customStyle="1" w:styleId="Heading1Char">
    <w:name w:val="Heading 1 Char"/>
    <w:link w:val="Heading1"/>
    <w:rsid w:val="00D96F45"/>
    <w:rPr>
      <w:b/>
      <w:bCs/>
      <w:sz w:val="24"/>
      <w:szCs w:val="24"/>
    </w:rPr>
  </w:style>
  <w:style w:type="character" w:customStyle="1" w:styleId="Heading2Char">
    <w:name w:val="Heading 2 Char"/>
    <w:link w:val="Heading2"/>
    <w:rsid w:val="00D96F45"/>
    <w:rPr>
      <w:sz w:val="24"/>
      <w:szCs w:val="24"/>
      <w:u w:val="single"/>
    </w:rPr>
  </w:style>
  <w:style w:type="paragraph" w:styleId="ListParagraph">
    <w:name w:val="List Paragraph"/>
    <w:basedOn w:val="Normal"/>
    <w:qFormat/>
    <w:rsid w:val="0035677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B1A84"/>
    <w:rPr>
      <w:rFonts w:ascii="Tahoma" w:hAnsi="Tahoma" w:cs="Tahoma"/>
      <w:sz w:val="16"/>
      <w:szCs w:val="16"/>
    </w:rPr>
  </w:style>
  <w:style w:type="character" w:customStyle="1" w:styleId="BalloonTextChar">
    <w:name w:val="Balloon Text Char"/>
    <w:link w:val="BalloonText"/>
    <w:uiPriority w:val="99"/>
    <w:semiHidden/>
    <w:rsid w:val="008B1A84"/>
    <w:rPr>
      <w:rFonts w:ascii="Tahoma" w:hAnsi="Tahoma" w:cs="Tahoma"/>
      <w:sz w:val="16"/>
      <w:szCs w:val="16"/>
    </w:rPr>
  </w:style>
  <w:style w:type="character" w:customStyle="1" w:styleId="normaltextrun">
    <w:name w:val="normaltextrun"/>
    <w:rsid w:val="00F27C6E"/>
  </w:style>
  <w:style w:type="character" w:customStyle="1" w:styleId="eop">
    <w:name w:val="eop"/>
    <w:rsid w:val="00F27C6E"/>
  </w:style>
  <w:style w:type="paragraph" w:styleId="NoSpacing">
    <w:name w:val="No Spacing"/>
    <w:uiPriority w:val="1"/>
    <w:qFormat/>
    <w:rsid w:val="00F27C6E"/>
    <w:rPr>
      <w:sz w:val="24"/>
      <w:szCs w:val="24"/>
    </w:rPr>
  </w:style>
  <w:style w:type="character" w:customStyle="1" w:styleId="TitleChar">
    <w:name w:val="Title Char"/>
    <w:link w:val="Title"/>
    <w:rsid w:val="00893832"/>
    <w:rPr>
      <w:b/>
      <w:bCs/>
      <w:sz w:val="24"/>
      <w:szCs w:val="24"/>
    </w:rPr>
  </w:style>
  <w:style w:type="character" w:styleId="Hyperlink">
    <w:name w:val="Hyperlink"/>
    <w:rsid w:val="0025444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hoot.com" TargetMode="External"/><Relationship Id="rId5" Type="http://schemas.openxmlformats.org/officeDocument/2006/relationships/hyperlink" Target="https://quiziz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Amdyne</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Ravi S Rai</dc:creator>
  <cp:keywords/>
  <cp:lastModifiedBy>Rai,  Shashi</cp:lastModifiedBy>
  <cp:revision>11</cp:revision>
  <cp:lastPrinted>2016-08-17T13:14:00Z</cp:lastPrinted>
  <dcterms:created xsi:type="dcterms:W3CDTF">2024-08-09T08:42:00Z</dcterms:created>
  <dcterms:modified xsi:type="dcterms:W3CDTF">2024-08-09T09:42:00Z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2024-08-09T08:56:26Z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84521fa7-65dd-443c-bb50-911a8d762b2b</vt:lpwstr>
  </property>
  <property fmtid="{D5CDD505-2E9C-101B-9397-08002B2CF9AE}" pid="8" name="MSIP_Label_f442f8b2-88d4-454a-ae0a-d915e44763d2_ContentBits">
    <vt:lpwstr>0</vt:lpwstr>
  </property>
</Properties>
</file>